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
        <w:gridCol w:w="10"/>
        <w:gridCol w:w="49"/>
        <w:gridCol w:w="80"/>
        <w:gridCol w:w="271"/>
        <w:gridCol w:w="21"/>
        <w:gridCol w:w="419"/>
        <w:gridCol w:w="138"/>
        <w:gridCol w:w="3827"/>
        <w:gridCol w:w="110"/>
        <w:gridCol w:w="175"/>
        <w:gridCol w:w="142"/>
        <w:gridCol w:w="7"/>
        <w:gridCol w:w="1150"/>
        <w:gridCol w:w="13"/>
      </w:tblGrid>
      <w:tr w:rsidR="00201241" w:rsidRPr="00B93E61" w:rsidTr="00F545D3">
        <w:tc>
          <w:tcPr>
            <w:tcW w:w="5000" w:type="pct"/>
            <w:gridSpan w:val="15"/>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bookmarkStart w:id="0" w:name="_GoBack"/>
            <w:bookmarkEnd w:id="0"/>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3D48ED">
              <w:rPr>
                <w:rFonts w:ascii="Arial Narrow" w:hAnsi="Arial Narrow" w:cs="Arial"/>
                <w:b/>
                <w:color w:val="000000"/>
                <w:sz w:val="18"/>
                <w:szCs w:val="18"/>
              </w:rPr>
              <w:t>Christ Church.</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F545D3">
        <w:tc>
          <w:tcPr>
            <w:tcW w:w="5000" w:type="pct"/>
            <w:gridSpan w:val="15"/>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F545D3">
        <w:tc>
          <w:tcPr>
            <w:tcW w:w="5000" w:type="pct"/>
            <w:gridSpan w:val="15"/>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F545D3">
        <w:tc>
          <w:tcPr>
            <w:tcW w:w="5000" w:type="pct"/>
            <w:gridSpan w:val="15"/>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F545D3">
        <w:tc>
          <w:tcPr>
            <w:tcW w:w="5000" w:type="pct"/>
            <w:gridSpan w:val="15"/>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F545D3">
        <w:tc>
          <w:tcPr>
            <w:tcW w:w="5000" w:type="pct"/>
            <w:gridSpan w:val="15"/>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F54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5"/>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14:anchorId="64B99D32" wp14:editId="3FD079F4">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A76C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9" w:type="pct"/>
            <w:gridSpan w:val="5"/>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14:anchorId="3BE369F8" wp14:editId="1E653141">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7" w:type="pct"/>
            <w:gridSpan w:val="5"/>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1004" w:type="pct"/>
            <w:gridSpan w:val="5"/>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14:anchorId="2B1F3C24" wp14:editId="68530D63">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3066C0" w:rsidRPr="0016313F" w:rsidTr="00F54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5"/>
            <w:tcBorders>
              <w:top w:val="single" w:sz="4" w:space="0" w:color="auto"/>
              <w:bottom w:val="single" w:sz="4" w:space="0" w:color="auto"/>
            </w:tcBorders>
          </w:tcPr>
          <w:p w:rsidR="003066C0" w:rsidRPr="0016313F" w:rsidRDefault="003066C0" w:rsidP="00A34619">
            <w:pPr>
              <w:jc w:val="center"/>
              <w:rPr>
                <w:rFonts w:ascii="Wingdings" w:hAnsi="Wingdings"/>
                <w:sz w:val="18"/>
                <w:szCs w:val="6"/>
              </w:rPr>
            </w:pPr>
            <w:r w:rsidRPr="0016313F">
              <w:rPr>
                <w:rFonts w:ascii="Wingdings" w:hAnsi="Wingdings"/>
                <w:sz w:val="18"/>
                <w:szCs w:val="6"/>
              </w:rPr>
              <w:t></w:t>
            </w:r>
          </w:p>
        </w:tc>
      </w:tr>
      <w:tr w:rsidR="003D48ED" w:rsidRPr="0087699A" w:rsidTr="002A4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5"/>
            <w:tcBorders>
              <w:top w:val="single" w:sz="8" w:space="0" w:color="auto"/>
              <w:bottom w:val="single" w:sz="8" w:space="0" w:color="auto"/>
            </w:tcBorders>
          </w:tcPr>
          <w:p w:rsidR="003D48ED" w:rsidRPr="0087699A" w:rsidRDefault="003D48ED" w:rsidP="002A4F49">
            <w:pPr>
              <w:jc w:val="center"/>
              <w:rPr>
                <w:rFonts w:ascii="Wingdings" w:hAnsi="Wingdings"/>
                <w:sz w:val="18"/>
              </w:rPr>
            </w:pPr>
            <w:r w:rsidRPr="0087699A">
              <w:rPr>
                <w:rFonts w:ascii="Wingdings" w:hAnsi="Wingdings"/>
                <w:sz w:val="18"/>
              </w:rPr>
              <w:t></w:t>
            </w:r>
          </w:p>
        </w:tc>
      </w:tr>
      <w:tr w:rsidR="003D48ED" w:rsidRPr="0016737A" w:rsidTr="002A4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4114" w:type="pct"/>
            <w:gridSpan w:val="11"/>
            <w:tcBorders>
              <w:top w:val="single" w:sz="8" w:space="0" w:color="auto"/>
              <w:left w:val="single" w:sz="8" w:space="0" w:color="auto"/>
            </w:tcBorders>
          </w:tcPr>
          <w:p w:rsidR="003D48ED" w:rsidRPr="00C97A77" w:rsidRDefault="003D48ED" w:rsidP="002A4F49">
            <w:pPr>
              <w:spacing w:after="40"/>
              <w:rPr>
                <w:rFonts w:ascii="Arial" w:hAnsi="Arial" w:cs="Arial"/>
                <w:b/>
                <w:color w:val="000000" w:themeColor="text1"/>
                <w:szCs w:val="21"/>
              </w:rPr>
            </w:pPr>
            <w:r w:rsidRPr="00C97A77">
              <w:rPr>
                <w:rFonts w:ascii="Arial" w:hAnsi="Arial" w:cs="Arial"/>
                <w:b/>
                <w:color w:val="000000" w:themeColor="text1"/>
                <w:szCs w:val="21"/>
                <w:u w:val="single"/>
              </w:rPr>
              <w:t xml:space="preserve">SUNDAY </w:t>
            </w:r>
            <w:r>
              <w:rPr>
                <w:rFonts w:ascii="Arial" w:hAnsi="Arial" w:cs="Arial"/>
                <w:b/>
                <w:color w:val="000000" w:themeColor="text1"/>
                <w:szCs w:val="21"/>
                <w:u w:val="single"/>
              </w:rPr>
              <w:t>1</w:t>
            </w:r>
            <w:r w:rsidRPr="00AF2C2E">
              <w:rPr>
                <w:rFonts w:ascii="Arial" w:hAnsi="Arial" w:cs="Arial"/>
                <w:b/>
                <w:color w:val="000000" w:themeColor="text1"/>
                <w:szCs w:val="21"/>
                <w:u w:val="single"/>
                <w:vertAlign w:val="superscript"/>
              </w:rPr>
              <w:t>st</w:t>
            </w:r>
            <w:r>
              <w:rPr>
                <w:rFonts w:ascii="Arial" w:hAnsi="Arial" w:cs="Arial"/>
                <w:b/>
                <w:color w:val="000000" w:themeColor="text1"/>
                <w:szCs w:val="21"/>
                <w:u w:val="single"/>
              </w:rPr>
              <w:t xml:space="preserve"> DECEMBER 2024 – ADVENT SUNDAY</w:t>
            </w:r>
          </w:p>
        </w:tc>
        <w:tc>
          <w:tcPr>
            <w:tcW w:w="886" w:type="pct"/>
            <w:gridSpan w:val="4"/>
            <w:vMerge w:val="restart"/>
            <w:tcBorders>
              <w:top w:val="single" w:sz="8" w:space="0" w:color="auto"/>
              <w:right w:val="single" w:sz="8" w:space="0" w:color="auto"/>
            </w:tcBorders>
          </w:tcPr>
          <w:p w:rsidR="003D48ED" w:rsidRPr="00C97A77" w:rsidRDefault="003D48ED" w:rsidP="002A4F49">
            <w:pPr>
              <w:spacing w:after="40"/>
              <w:rPr>
                <w:rFonts w:ascii="Arial" w:hAnsi="Arial" w:cs="Arial"/>
                <w:b/>
                <w:color w:val="000000" w:themeColor="text1"/>
                <w:szCs w:val="21"/>
              </w:rPr>
            </w:pPr>
            <w:r w:rsidRPr="00D70B43">
              <w:rPr>
                <w:rFonts w:ascii="Arial" w:hAnsi="Arial" w:cs="Arial"/>
                <w:b/>
                <w:noProof/>
                <w:color w:val="000000" w:themeColor="text1"/>
                <w:szCs w:val="21"/>
              </w:rPr>
              <w:drawing>
                <wp:inline distT="0" distB="0" distL="0" distR="0" wp14:anchorId="553586C6" wp14:editId="018044C8">
                  <wp:extent cx="669163" cy="646176"/>
                  <wp:effectExtent l="19050" t="0" r="0" b="0"/>
                  <wp:docPr id="4" name="Picture 1" descr="religious%20advent%20clipart"/>
                  <wp:cNvGraphicFramePr/>
                  <a:graphic xmlns:a="http://schemas.openxmlformats.org/drawingml/2006/main">
                    <a:graphicData uri="http://schemas.openxmlformats.org/drawingml/2006/picture">
                      <pic:pic xmlns:pic="http://schemas.openxmlformats.org/drawingml/2006/picture">
                        <pic:nvPicPr>
                          <pic:cNvPr id="11" name="Picture 1" descr="religious%20advent%20clipart"/>
                          <pic:cNvPicPr>
                            <a:picLocks noChangeAspect="1" noChangeArrowheads="1"/>
                          </pic:cNvPicPr>
                        </pic:nvPicPr>
                        <pic:blipFill>
                          <a:blip r:embed="rId13">
                            <a:grayscl/>
                          </a:blip>
                          <a:srcRect/>
                          <a:stretch>
                            <a:fillRect/>
                          </a:stretch>
                        </pic:blipFill>
                        <pic:spPr bwMode="auto">
                          <a:xfrm>
                            <a:off x="0" y="0"/>
                            <a:ext cx="670448" cy="647417"/>
                          </a:xfrm>
                          <a:prstGeom prst="rect">
                            <a:avLst/>
                          </a:prstGeom>
                          <a:noFill/>
                          <a:ln w="9525">
                            <a:noFill/>
                            <a:miter lim="800000"/>
                            <a:headEnd/>
                            <a:tailEnd/>
                          </a:ln>
                        </pic:spPr>
                      </pic:pic>
                    </a:graphicData>
                  </a:graphic>
                </wp:inline>
              </w:drawing>
            </w:r>
          </w:p>
        </w:tc>
      </w:tr>
      <w:tr w:rsidR="003D48ED" w:rsidRPr="0087699A" w:rsidTr="00A76C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6" w:type="pct"/>
            <w:gridSpan w:val="4"/>
            <w:tcBorders>
              <w:left w:val="single" w:sz="8" w:space="0" w:color="auto"/>
            </w:tcBorders>
          </w:tcPr>
          <w:p w:rsidR="003D48ED" w:rsidRPr="0087699A" w:rsidRDefault="003D48ED" w:rsidP="002A4F49">
            <w:pPr>
              <w:spacing w:after="40"/>
              <w:jc w:val="right"/>
              <w:rPr>
                <w:rFonts w:ascii="Arial" w:hAnsi="Arial" w:cs="Arial"/>
                <w:b/>
                <w:color w:val="000000" w:themeColor="text1"/>
                <w:sz w:val="18"/>
                <w:szCs w:val="22"/>
                <w:u w:val="single"/>
              </w:rPr>
            </w:pPr>
            <w:r w:rsidRPr="0087699A">
              <w:rPr>
                <w:rFonts w:ascii="Arial" w:hAnsi="Arial" w:cs="Arial"/>
                <w:b/>
                <w:color w:val="000000" w:themeColor="text1"/>
                <w:sz w:val="18"/>
                <w:szCs w:val="22"/>
              </w:rPr>
              <w:t xml:space="preserve">10.00am  </w:t>
            </w:r>
          </w:p>
        </w:tc>
        <w:tc>
          <w:tcPr>
            <w:tcW w:w="3348" w:type="pct"/>
            <w:gridSpan w:val="7"/>
          </w:tcPr>
          <w:p w:rsidR="003D48ED" w:rsidRDefault="003D48ED" w:rsidP="002A4F49">
            <w:pPr>
              <w:spacing w:after="40"/>
              <w:rPr>
                <w:rFonts w:ascii="Arial" w:hAnsi="Arial" w:cs="Arial"/>
                <w:b/>
                <w:color w:val="000000" w:themeColor="text1"/>
                <w:sz w:val="18"/>
                <w:szCs w:val="22"/>
              </w:rPr>
            </w:pPr>
            <w:r>
              <w:rPr>
                <w:rFonts w:ascii="Arial" w:hAnsi="Arial" w:cs="Arial"/>
                <w:b/>
                <w:color w:val="000000" w:themeColor="text1"/>
                <w:sz w:val="18"/>
                <w:szCs w:val="22"/>
              </w:rPr>
              <w:t>Advent Readings &amp; Carols with</w:t>
            </w:r>
            <w:r w:rsidRPr="0087699A">
              <w:rPr>
                <w:rFonts w:ascii="Arial" w:hAnsi="Arial" w:cs="Arial"/>
                <w:b/>
                <w:color w:val="000000" w:themeColor="text1"/>
                <w:sz w:val="18"/>
                <w:szCs w:val="22"/>
              </w:rPr>
              <w:t xml:space="preserve"> Eucharist </w:t>
            </w:r>
            <w:r>
              <w:rPr>
                <w:rFonts w:ascii="Arial" w:hAnsi="Arial" w:cs="Arial"/>
                <w:b/>
                <w:color w:val="000000" w:themeColor="text1"/>
                <w:sz w:val="18"/>
                <w:szCs w:val="22"/>
              </w:rPr>
              <w:br/>
            </w:r>
            <w:r>
              <w:rPr>
                <w:rFonts w:ascii="Arial" w:hAnsi="Arial" w:cs="Arial"/>
                <w:b/>
                <w:i/>
                <w:color w:val="1D2228"/>
                <w:sz w:val="20"/>
                <w:szCs w:val="36"/>
              </w:rPr>
              <w:t>For details of readings etc, please refer to the Service sheet</w:t>
            </w:r>
          </w:p>
        </w:tc>
        <w:tc>
          <w:tcPr>
            <w:tcW w:w="886" w:type="pct"/>
            <w:gridSpan w:val="4"/>
            <w:vMerge/>
            <w:tcBorders>
              <w:right w:val="single" w:sz="8" w:space="0" w:color="auto"/>
            </w:tcBorders>
          </w:tcPr>
          <w:p w:rsidR="003D48ED" w:rsidRPr="00F26AA2" w:rsidRDefault="003D48ED" w:rsidP="002A4F49">
            <w:pPr>
              <w:spacing w:after="40"/>
              <w:rPr>
                <w:rFonts w:ascii="Arial" w:hAnsi="Arial" w:cs="Arial"/>
                <w:b/>
                <w:i/>
                <w:color w:val="000000" w:themeColor="text1"/>
                <w:sz w:val="18"/>
                <w:szCs w:val="22"/>
              </w:rPr>
            </w:pPr>
          </w:p>
        </w:tc>
      </w:tr>
      <w:tr w:rsidR="003C7E63" w:rsidRPr="0087699A" w:rsidTr="00F54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5"/>
            <w:tcBorders>
              <w:top w:val="single" w:sz="8" w:space="0" w:color="auto"/>
              <w:bottom w:val="single" w:sz="8" w:space="0" w:color="auto"/>
            </w:tcBorders>
          </w:tcPr>
          <w:p w:rsidR="003C7E63" w:rsidRPr="0087699A" w:rsidRDefault="003C7E63" w:rsidP="00DE2BB5">
            <w:pPr>
              <w:jc w:val="center"/>
              <w:rPr>
                <w:rFonts w:ascii="Wingdings" w:hAnsi="Wingdings"/>
                <w:sz w:val="18"/>
              </w:rPr>
            </w:pPr>
            <w:r w:rsidRPr="0087699A">
              <w:rPr>
                <w:rFonts w:ascii="Wingdings" w:hAnsi="Wingdings"/>
                <w:sz w:val="18"/>
              </w:rPr>
              <w:t></w:t>
            </w:r>
          </w:p>
        </w:tc>
      </w:tr>
      <w:tr w:rsidR="00A80845" w:rsidRPr="00922158" w:rsidTr="00F54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5"/>
            <w:tcBorders>
              <w:left w:val="single" w:sz="8" w:space="0" w:color="auto"/>
              <w:bottom w:val="single" w:sz="4" w:space="0" w:color="auto"/>
              <w:right w:val="single" w:sz="8" w:space="0" w:color="auto"/>
            </w:tcBorders>
          </w:tcPr>
          <w:p w:rsidR="00A80845" w:rsidRPr="00922158" w:rsidRDefault="00A80845" w:rsidP="00E82D84">
            <w:pPr>
              <w:spacing w:after="40"/>
              <w:rPr>
                <w:rFonts w:ascii="Arial" w:hAnsi="Arial" w:cs="Arial"/>
                <w:b/>
                <w:color w:val="000000" w:themeColor="text1"/>
                <w:szCs w:val="20"/>
                <w:u w:val="single"/>
              </w:rPr>
            </w:pPr>
            <w:r w:rsidRPr="00922158">
              <w:rPr>
                <w:rFonts w:ascii="Arial" w:hAnsi="Arial" w:cs="Arial"/>
                <w:b/>
                <w:color w:val="000000" w:themeColor="text1"/>
                <w:szCs w:val="20"/>
                <w:u w:val="single"/>
              </w:rPr>
              <w:t>THIS WEEK</w:t>
            </w:r>
            <w:r w:rsidR="00DF0699" w:rsidRPr="00922158">
              <w:rPr>
                <w:rFonts w:ascii="Arial" w:hAnsi="Arial" w:cs="Arial"/>
                <w:b/>
                <w:color w:val="000000" w:themeColor="text1"/>
                <w:szCs w:val="20"/>
                <w:u w:val="single"/>
              </w:rPr>
              <w:t>’S ACTIVITIES</w:t>
            </w:r>
          </w:p>
        </w:tc>
      </w:tr>
      <w:tr w:rsidR="003D48ED" w:rsidRPr="0087699A" w:rsidTr="00A76C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2" w:type="pct"/>
            <w:tcBorders>
              <w:left w:val="single" w:sz="8" w:space="0" w:color="auto"/>
            </w:tcBorders>
          </w:tcPr>
          <w:p w:rsidR="003D48ED" w:rsidRPr="0087699A" w:rsidRDefault="003D48ED" w:rsidP="002A4F49">
            <w:pPr>
              <w:rPr>
                <w:rFonts w:ascii="Arial Narrow" w:hAnsi="Arial Narrow" w:cs="Arial"/>
                <w:b/>
                <w:color w:val="000000" w:themeColor="text1"/>
                <w:sz w:val="20"/>
                <w:szCs w:val="20"/>
              </w:rPr>
            </w:pPr>
            <w:r w:rsidRPr="0087699A">
              <w:rPr>
                <w:rFonts w:ascii="Arial Narrow" w:hAnsi="Arial Narrow" w:cs="Arial"/>
                <w:b/>
                <w:color w:val="000000" w:themeColor="text1"/>
                <w:sz w:val="20"/>
                <w:szCs w:val="20"/>
              </w:rPr>
              <w:t xml:space="preserve">Wed </w:t>
            </w:r>
            <w:r>
              <w:rPr>
                <w:rFonts w:ascii="Arial Narrow" w:hAnsi="Arial Narrow" w:cs="Arial"/>
                <w:b/>
                <w:color w:val="000000" w:themeColor="text1"/>
                <w:sz w:val="20"/>
                <w:szCs w:val="20"/>
              </w:rPr>
              <w:t>4</w:t>
            </w:r>
            <w:r w:rsidRPr="0087699A">
              <w:rPr>
                <w:rFonts w:ascii="Arial Narrow" w:hAnsi="Arial Narrow" w:cs="Arial"/>
                <w:b/>
                <w:color w:val="000000" w:themeColor="text1"/>
                <w:sz w:val="20"/>
                <w:szCs w:val="20"/>
                <w:vertAlign w:val="superscript"/>
              </w:rPr>
              <w:t>th</w:t>
            </w:r>
            <w:r w:rsidRPr="0087699A">
              <w:rPr>
                <w:rFonts w:ascii="Arial Narrow" w:hAnsi="Arial Narrow" w:cs="Arial"/>
                <w:b/>
                <w:color w:val="000000" w:themeColor="text1"/>
                <w:sz w:val="20"/>
                <w:szCs w:val="20"/>
              </w:rPr>
              <w:t xml:space="preserve">      </w:t>
            </w:r>
          </w:p>
        </w:tc>
        <w:tc>
          <w:tcPr>
            <w:tcW w:w="4328" w:type="pct"/>
            <w:gridSpan w:val="14"/>
            <w:tcBorders>
              <w:right w:val="single" w:sz="8" w:space="0" w:color="auto"/>
            </w:tcBorders>
          </w:tcPr>
          <w:p w:rsidR="003D48ED" w:rsidRPr="003D48ED" w:rsidRDefault="003D48ED" w:rsidP="002A4F49">
            <w:pPr>
              <w:rPr>
                <w:rFonts w:ascii="Arial" w:hAnsi="Arial" w:cs="Arial"/>
                <w:b/>
                <w:color w:val="000000" w:themeColor="text1"/>
                <w:sz w:val="20"/>
                <w:szCs w:val="20"/>
                <w:u w:val="single"/>
              </w:rPr>
            </w:pPr>
            <w:r w:rsidRPr="003D48ED">
              <w:rPr>
                <w:rFonts w:ascii="Arial" w:hAnsi="Arial" w:cs="Arial"/>
                <w:b/>
                <w:color w:val="000000" w:themeColor="text1"/>
                <w:sz w:val="20"/>
                <w:szCs w:val="20"/>
                <w:u w:val="single"/>
              </w:rPr>
              <w:t>JOHN OF DAMASCUS, Monk</w:t>
            </w:r>
          </w:p>
        </w:tc>
      </w:tr>
      <w:tr w:rsidR="00AF2C2E" w:rsidRPr="0087699A" w:rsidTr="00A76C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2" w:type="pct"/>
            <w:tcBorders>
              <w:left w:val="single" w:sz="8" w:space="0" w:color="auto"/>
            </w:tcBorders>
          </w:tcPr>
          <w:p w:rsidR="00AF2C2E" w:rsidRPr="0087699A" w:rsidRDefault="00AF2C2E" w:rsidP="003D48ED">
            <w:pPr>
              <w:rPr>
                <w:rFonts w:ascii="Arial Narrow" w:hAnsi="Arial Narrow" w:cs="Arial"/>
                <w:b/>
                <w:color w:val="000000" w:themeColor="text1"/>
                <w:sz w:val="20"/>
                <w:szCs w:val="20"/>
              </w:rPr>
            </w:pPr>
          </w:p>
        </w:tc>
        <w:tc>
          <w:tcPr>
            <w:tcW w:w="574" w:type="pct"/>
            <w:gridSpan w:val="6"/>
          </w:tcPr>
          <w:p w:rsidR="00AF2C2E" w:rsidRPr="0087699A" w:rsidRDefault="00AF2C2E" w:rsidP="00DE2BB5">
            <w:pPr>
              <w:jc w:val="right"/>
              <w:rPr>
                <w:rFonts w:ascii="Arial Narrow" w:hAnsi="Arial Narrow" w:cs="Arial"/>
                <w:b/>
                <w:color w:val="000000" w:themeColor="text1"/>
                <w:sz w:val="20"/>
                <w:szCs w:val="20"/>
              </w:rPr>
            </w:pPr>
            <w:r w:rsidRPr="0087699A">
              <w:rPr>
                <w:rFonts w:ascii="Arial Narrow" w:hAnsi="Arial Narrow" w:cs="Arial"/>
                <w:b/>
                <w:color w:val="000000" w:themeColor="text1"/>
                <w:sz w:val="20"/>
                <w:szCs w:val="20"/>
              </w:rPr>
              <w:t>8.30am</w:t>
            </w:r>
          </w:p>
        </w:tc>
        <w:tc>
          <w:tcPr>
            <w:tcW w:w="3754" w:type="pct"/>
            <w:gridSpan w:val="8"/>
            <w:tcBorders>
              <w:right w:val="single" w:sz="8" w:space="0" w:color="auto"/>
            </w:tcBorders>
          </w:tcPr>
          <w:p w:rsidR="00AF2C2E" w:rsidRPr="0087699A" w:rsidRDefault="00AF2C2E" w:rsidP="00DE2BB5">
            <w:pPr>
              <w:rPr>
                <w:rFonts w:ascii="Arial" w:hAnsi="Arial" w:cs="Arial"/>
                <w:b/>
                <w:color w:val="000000" w:themeColor="text1"/>
                <w:sz w:val="20"/>
                <w:szCs w:val="20"/>
              </w:rPr>
            </w:pPr>
            <w:r w:rsidRPr="0087699A">
              <w:rPr>
                <w:rFonts w:ascii="Arial" w:hAnsi="Arial" w:cs="Arial"/>
                <w:b/>
                <w:color w:val="000000" w:themeColor="text1"/>
                <w:sz w:val="20"/>
                <w:szCs w:val="20"/>
              </w:rPr>
              <w:t>Morning Prayer</w:t>
            </w:r>
          </w:p>
        </w:tc>
      </w:tr>
      <w:tr w:rsidR="00974831" w:rsidRPr="0087699A" w:rsidTr="00A76C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2" w:type="pct"/>
            <w:tcBorders>
              <w:left w:val="single" w:sz="8" w:space="0" w:color="auto"/>
            </w:tcBorders>
          </w:tcPr>
          <w:p w:rsidR="00974831" w:rsidRPr="0087699A" w:rsidRDefault="00974831" w:rsidP="002A4F49">
            <w:pPr>
              <w:rPr>
                <w:rFonts w:ascii="Arial Narrow" w:hAnsi="Arial Narrow" w:cs="Arial"/>
                <w:b/>
                <w:color w:val="000000" w:themeColor="text1"/>
                <w:sz w:val="20"/>
                <w:szCs w:val="20"/>
              </w:rPr>
            </w:pPr>
          </w:p>
        </w:tc>
        <w:tc>
          <w:tcPr>
            <w:tcW w:w="574" w:type="pct"/>
            <w:gridSpan w:val="6"/>
          </w:tcPr>
          <w:p w:rsidR="00974831" w:rsidRPr="0087699A" w:rsidRDefault="00974831" w:rsidP="002A4F49">
            <w:pPr>
              <w:jc w:val="right"/>
              <w:rPr>
                <w:rFonts w:ascii="Arial Narrow" w:hAnsi="Arial Narrow" w:cs="Arial"/>
                <w:b/>
                <w:color w:val="000000" w:themeColor="text1"/>
                <w:sz w:val="20"/>
                <w:szCs w:val="20"/>
              </w:rPr>
            </w:pPr>
            <w:r w:rsidRPr="0087699A">
              <w:rPr>
                <w:rFonts w:ascii="Arial Narrow" w:hAnsi="Arial Narrow" w:cs="Arial"/>
                <w:b/>
                <w:color w:val="000000" w:themeColor="text1"/>
                <w:sz w:val="20"/>
                <w:szCs w:val="20"/>
              </w:rPr>
              <w:t>9.30am</w:t>
            </w:r>
          </w:p>
        </w:tc>
        <w:tc>
          <w:tcPr>
            <w:tcW w:w="3754" w:type="pct"/>
            <w:gridSpan w:val="8"/>
            <w:tcBorders>
              <w:right w:val="single" w:sz="8" w:space="0" w:color="auto"/>
            </w:tcBorders>
          </w:tcPr>
          <w:p w:rsidR="00974831" w:rsidRPr="0087699A" w:rsidRDefault="00974831" w:rsidP="002A4F49">
            <w:pPr>
              <w:rPr>
                <w:rFonts w:ascii="Arial" w:hAnsi="Arial" w:cs="Arial"/>
                <w:color w:val="000000" w:themeColor="text1"/>
                <w:sz w:val="20"/>
                <w:szCs w:val="20"/>
              </w:rPr>
            </w:pPr>
            <w:r w:rsidRPr="0087699A">
              <w:rPr>
                <w:rFonts w:ascii="Arial" w:hAnsi="Arial" w:cs="Arial"/>
                <w:b/>
                <w:color w:val="000000" w:themeColor="text1"/>
                <w:sz w:val="20"/>
                <w:szCs w:val="20"/>
              </w:rPr>
              <w:t xml:space="preserve">Eucharist </w:t>
            </w:r>
            <w:r>
              <w:rPr>
                <w:rFonts w:ascii="Arial" w:hAnsi="Arial" w:cs="Arial"/>
                <w:b/>
                <w:color w:val="000000" w:themeColor="text1"/>
                <w:sz w:val="20"/>
                <w:szCs w:val="20"/>
              </w:rPr>
              <w:t xml:space="preserve"> </w:t>
            </w:r>
            <w:r w:rsidRPr="0087699A">
              <w:rPr>
                <w:rFonts w:ascii="Arial" w:hAnsi="Arial" w:cs="Arial"/>
                <w:b/>
                <w:color w:val="000000" w:themeColor="text1"/>
                <w:sz w:val="20"/>
                <w:szCs w:val="20"/>
              </w:rPr>
              <w:br/>
            </w:r>
            <w:r w:rsidRPr="0087699A">
              <w:rPr>
                <w:rFonts w:ascii="Arial Narrow" w:hAnsi="Arial Narrow" w:cs="Arial"/>
                <w:color w:val="000000" w:themeColor="text1"/>
                <w:sz w:val="20"/>
                <w:szCs w:val="20"/>
              </w:rPr>
              <w:t>Readings</w:t>
            </w:r>
            <w:r w:rsidRPr="0087699A">
              <w:rPr>
                <w:rFonts w:ascii="Arial" w:hAnsi="Arial" w:cs="Arial"/>
                <w:color w:val="000000" w:themeColor="text1"/>
                <w:sz w:val="20"/>
                <w:szCs w:val="20"/>
              </w:rPr>
              <w:t>:</w:t>
            </w:r>
            <w:r w:rsidRPr="0087699A">
              <w:rPr>
                <w:rFonts w:ascii="Arial" w:hAnsi="Arial" w:cs="Arial"/>
                <w:b/>
                <w:color w:val="000000" w:themeColor="text1"/>
                <w:sz w:val="20"/>
                <w:szCs w:val="20"/>
              </w:rPr>
              <w:t xml:space="preserve"> </w:t>
            </w:r>
            <w:r>
              <w:rPr>
                <w:rFonts w:ascii="Arial" w:hAnsi="Arial" w:cs="Arial"/>
                <w:i/>
                <w:color w:val="000000" w:themeColor="text1"/>
                <w:sz w:val="20"/>
                <w:szCs w:val="20"/>
              </w:rPr>
              <w:t>O</w:t>
            </w:r>
            <w:r w:rsidRPr="0087699A">
              <w:rPr>
                <w:rFonts w:ascii="Arial" w:hAnsi="Arial" w:cs="Arial"/>
                <w:i/>
                <w:color w:val="000000" w:themeColor="text1"/>
                <w:sz w:val="20"/>
                <w:szCs w:val="20"/>
              </w:rPr>
              <w:t>T Lesson:</w:t>
            </w:r>
            <w:r w:rsidRPr="0087699A">
              <w:rPr>
                <w:rFonts w:ascii="Arial" w:hAnsi="Arial" w:cs="Arial"/>
                <w:b/>
                <w:color w:val="000000" w:themeColor="text1"/>
                <w:sz w:val="20"/>
                <w:szCs w:val="20"/>
              </w:rPr>
              <w:t xml:space="preserve"> </w:t>
            </w:r>
            <w:r>
              <w:rPr>
                <w:rFonts w:ascii="Arial" w:hAnsi="Arial" w:cs="Arial"/>
                <w:b/>
                <w:color w:val="000000" w:themeColor="text1"/>
                <w:sz w:val="20"/>
                <w:szCs w:val="20"/>
              </w:rPr>
              <w:t>Isaiah 25</w:t>
            </w:r>
            <w:r>
              <w:rPr>
                <w:rFonts w:ascii="Arial" w:hAnsi="Arial" w:cs="Arial"/>
                <w:color w:val="000000" w:themeColor="text1"/>
                <w:sz w:val="20"/>
                <w:szCs w:val="20"/>
              </w:rPr>
              <w:t xml:space="preserve">: 6-10  </w:t>
            </w:r>
            <w:r w:rsidRPr="0087699A">
              <w:rPr>
                <w:rFonts w:ascii="Arial" w:hAnsi="Arial" w:cs="Arial"/>
                <w:color w:val="000000" w:themeColor="text1"/>
                <w:sz w:val="20"/>
                <w:szCs w:val="20"/>
              </w:rPr>
              <w:t>(</w:t>
            </w:r>
            <w:r>
              <w:rPr>
                <w:rFonts w:ascii="Arial" w:hAnsi="Arial" w:cs="Arial"/>
                <w:color w:val="000000" w:themeColor="text1"/>
                <w:sz w:val="20"/>
                <w:szCs w:val="20"/>
              </w:rPr>
              <w:t>O</w:t>
            </w:r>
            <w:r w:rsidRPr="0087699A">
              <w:rPr>
                <w:rFonts w:ascii="Arial" w:hAnsi="Arial" w:cs="Arial"/>
                <w:color w:val="000000" w:themeColor="text1"/>
                <w:sz w:val="20"/>
                <w:szCs w:val="20"/>
              </w:rPr>
              <w:t xml:space="preserve">T page </w:t>
            </w:r>
            <w:r w:rsidR="00F729CD">
              <w:rPr>
                <w:rFonts w:ascii="Arial" w:hAnsi="Arial" w:cs="Arial"/>
                <w:color w:val="000000" w:themeColor="text1"/>
                <w:sz w:val="20"/>
                <w:szCs w:val="20"/>
              </w:rPr>
              <w:t>598)</w:t>
            </w:r>
            <w:r w:rsidRPr="0087699A">
              <w:rPr>
                <w:rFonts w:ascii="Arial" w:hAnsi="Arial" w:cs="Arial"/>
                <w:b/>
                <w:color w:val="000000" w:themeColor="text1"/>
                <w:sz w:val="20"/>
                <w:szCs w:val="20"/>
              </w:rPr>
              <w:br/>
            </w:r>
            <w:r w:rsidRPr="0087699A">
              <w:rPr>
                <w:rFonts w:ascii="Arial" w:hAnsi="Arial" w:cs="Arial"/>
                <w:i/>
                <w:color w:val="000000" w:themeColor="text1"/>
                <w:sz w:val="20"/>
                <w:szCs w:val="20"/>
              </w:rPr>
              <w:t xml:space="preserve">             </w:t>
            </w:r>
            <w:r w:rsidR="00440798">
              <w:rPr>
                <w:rFonts w:ascii="Arial" w:hAnsi="Arial" w:cs="Arial"/>
                <w:i/>
                <w:color w:val="000000" w:themeColor="text1"/>
                <w:sz w:val="20"/>
                <w:szCs w:val="20"/>
              </w:rPr>
              <w:t xml:space="preserve"> </w:t>
            </w:r>
            <w:r w:rsidRPr="0087699A">
              <w:rPr>
                <w:rFonts w:ascii="Arial" w:hAnsi="Arial" w:cs="Arial"/>
                <w:i/>
                <w:color w:val="000000" w:themeColor="text1"/>
                <w:sz w:val="20"/>
                <w:szCs w:val="20"/>
              </w:rPr>
              <w:t xml:space="preserve"> Gospel:</w:t>
            </w:r>
            <w:r w:rsidRPr="0087699A">
              <w:rPr>
                <w:rFonts w:ascii="Arial" w:hAnsi="Arial" w:cs="Arial"/>
                <w:b/>
                <w:color w:val="000000" w:themeColor="text1"/>
                <w:sz w:val="20"/>
                <w:szCs w:val="20"/>
              </w:rPr>
              <w:t xml:space="preserve">        </w:t>
            </w:r>
            <w:r>
              <w:rPr>
                <w:rFonts w:ascii="Arial" w:hAnsi="Arial" w:cs="Arial"/>
                <w:b/>
                <w:color w:val="000000" w:themeColor="text1"/>
                <w:sz w:val="20"/>
                <w:szCs w:val="20"/>
              </w:rPr>
              <w:t>Matthew 15</w:t>
            </w:r>
            <w:r>
              <w:rPr>
                <w:rFonts w:ascii="Arial" w:hAnsi="Arial" w:cs="Arial"/>
                <w:color w:val="000000" w:themeColor="text1"/>
                <w:sz w:val="20"/>
                <w:szCs w:val="20"/>
              </w:rPr>
              <w:t xml:space="preserve">: 29-37  </w:t>
            </w:r>
            <w:r w:rsidRPr="0087699A">
              <w:rPr>
                <w:rFonts w:ascii="Arial" w:hAnsi="Arial" w:cs="Arial"/>
                <w:color w:val="000000" w:themeColor="text1"/>
                <w:sz w:val="20"/>
                <w:szCs w:val="20"/>
              </w:rPr>
              <w:t>(NT page</w:t>
            </w:r>
            <w:r>
              <w:rPr>
                <w:rFonts w:ascii="Arial" w:hAnsi="Arial" w:cs="Arial"/>
                <w:color w:val="000000" w:themeColor="text1"/>
                <w:sz w:val="20"/>
                <w:szCs w:val="20"/>
              </w:rPr>
              <w:t xml:space="preserve"> </w:t>
            </w:r>
            <w:r w:rsidR="00F729CD">
              <w:rPr>
                <w:rFonts w:ascii="Arial" w:hAnsi="Arial" w:cs="Arial"/>
                <w:color w:val="000000" w:themeColor="text1"/>
                <w:sz w:val="20"/>
                <w:szCs w:val="20"/>
              </w:rPr>
              <w:t>16</w:t>
            </w:r>
            <w:r>
              <w:rPr>
                <w:rFonts w:ascii="Arial" w:hAnsi="Arial" w:cs="Arial"/>
                <w:color w:val="000000" w:themeColor="text1"/>
                <w:sz w:val="20"/>
                <w:szCs w:val="20"/>
              </w:rPr>
              <w:t>)</w:t>
            </w:r>
            <w:r w:rsidRPr="0087699A">
              <w:rPr>
                <w:rFonts w:ascii="Arial" w:hAnsi="Arial" w:cs="Arial"/>
                <w:color w:val="000000" w:themeColor="text1"/>
                <w:sz w:val="20"/>
                <w:szCs w:val="20"/>
              </w:rPr>
              <w:t xml:space="preserve"> </w:t>
            </w:r>
          </w:p>
        </w:tc>
      </w:tr>
      <w:tr w:rsidR="00AF2C2E" w:rsidRPr="0087699A" w:rsidTr="00A76C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2" w:type="pct"/>
            <w:tcBorders>
              <w:left w:val="single" w:sz="8" w:space="0" w:color="auto"/>
              <w:bottom w:val="single" w:sz="4" w:space="0" w:color="auto"/>
            </w:tcBorders>
          </w:tcPr>
          <w:p w:rsidR="00AF2C2E" w:rsidRPr="0087699A" w:rsidRDefault="00AF2C2E" w:rsidP="00DE2BB5">
            <w:pPr>
              <w:rPr>
                <w:rFonts w:ascii="Arial Narrow" w:hAnsi="Arial Narrow" w:cs="Arial"/>
                <w:b/>
                <w:color w:val="000000" w:themeColor="text1"/>
                <w:sz w:val="20"/>
                <w:szCs w:val="20"/>
              </w:rPr>
            </w:pPr>
          </w:p>
        </w:tc>
        <w:tc>
          <w:tcPr>
            <w:tcW w:w="574" w:type="pct"/>
            <w:gridSpan w:val="6"/>
            <w:tcBorders>
              <w:bottom w:val="single" w:sz="4" w:space="0" w:color="auto"/>
            </w:tcBorders>
          </w:tcPr>
          <w:p w:rsidR="00AF2C2E" w:rsidRPr="0087699A" w:rsidRDefault="00974831" w:rsidP="00DE2BB5">
            <w:pPr>
              <w:jc w:val="right"/>
              <w:rPr>
                <w:rFonts w:ascii="Arial Narrow" w:hAnsi="Arial Narrow" w:cs="Arial"/>
                <w:b/>
                <w:color w:val="000000" w:themeColor="text1"/>
                <w:sz w:val="20"/>
                <w:szCs w:val="20"/>
              </w:rPr>
            </w:pPr>
            <w:r>
              <w:rPr>
                <w:rFonts w:ascii="Arial Narrow" w:hAnsi="Arial Narrow" w:cs="Arial"/>
                <w:b/>
                <w:color w:val="000000" w:themeColor="text1"/>
                <w:sz w:val="20"/>
                <w:szCs w:val="20"/>
              </w:rPr>
              <w:t>10.15</w:t>
            </w:r>
            <w:r w:rsidRPr="00974831">
              <w:rPr>
                <w:rFonts w:ascii="Arial Narrow" w:hAnsi="Arial Narrow" w:cs="Arial"/>
                <w:b/>
                <w:color w:val="000000" w:themeColor="text1"/>
                <w:sz w:val="18"/>
                <w:szCs w:val="20"/>
              </w:rPr>
              <w:t>am</w:t>
            </w:r>
          </w:p>
        </w:tc>
        <w:tc>
          <w:tcPr>
            <w:tcW w:w="3754" w:type="pct"/>
            <w:gridSpan w:val="8"/>
            <w:tcBorders>
              <w:bottom w:val="single" w:sz="4" w:space="0" w:color="auto"/>
              <w:right w:val="single" w:sz="8" w:space="0" w:color="auto"/>
            </w:tcBorders>
          </w:tcPr>
          <w:p w:rsidR="00AF2C2E" w:rsidRPr="00974831" w:rsidRDefault="00974831" w:rsidP="003D48ED">
            <w:pPr>
              <w:rPr>
                <w:rFonts w:ascii="Arial" w:hAnsi="Arial" w:cs="Arial"/>
                <w:color w:val="000000" w:themeColor="text1"/>
                <w:sz w:val="20"/>
                <w:szCs w:val="20"/>
              </w:rPr>
            </w:pPr>
            <w:r w:rsidRPr="00974831">
              <w:rPr>
                <w:rFonts w:ascii="Arial Narrow" w:hAnsi="Arial Narrow" w:cs="Arial"/>
                <w:color w:val="000000" w:themeColor="text1"/>
                <w:sz w:val="20"/>
                <w:szCs w:val="20"/>
              </w:rPr>
              <w:t>(approx)</w:t>
            </w:r>
            <w:r>
              <w:rPr>
                <w:rFonts w:ascii="Arial" w:hAnsi="Arial" w:cs="Arial"/>
                <w:color w:val="000000" w:themeColor="text1"/>
                <w:sz w:val="20"/>
                <w:szCs w:val="20"/>
              </w:rPr>
              <w:t xml:space="preserve">  </w:t>
            </w:r>
            <w:r w:rsidRPr="00974831">
              <w:rPr>
                <w:rFonts w:ascii="Arial" w:hAnsi="Arial" w:cs="Arial"/>
                <w:b/>
                <w:color w:val="000000" w:themeColor="text1"/>
                <w:sz w:val="20"/>
                <w:szCs w:val="20"/>
              </w:rPr>
              <w:t>Coffee Morning</w:t>
            </w:r>
            <w:r>
              <w:rPr>
                <w:rFonts w:ascii="Arial" w:hAnsi="Arial" w:cs="Arial"/>
                <w:color w:val="000000" w:themeColor="text1"/>
                <w:sz w:val="20"/>
                <w:szCs w:val="20"/>
              </w:rPr>
              <w:t xml:space="preserve"> - Lounge</w:t>
            </w:r>
          </w:p>
        </w:tc>
      </w:tr>
      <w:tr w:rsidR="003D48ED" w:rsidRPr="007440A1" w:rsidTr="00A76C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672" w:type="pct"/>
            <w:tcBorders>
              <w:top w:val="single" w:sz="4" w:space="0" w:color="auto"/>
              <w:left w:val="single" w:sz="8" w:space="0" w:color="auto"/>
            </w:tcBorders>
          </w:tcPr>
          <w:p w:rsidR="003D48ED" w:rsidRPr="007440A1" w:rsidRDefault="003D48ED" w:rsidP="00F26AA2">
            <w:pPr>
              <w:spacing w:after="40"/>
              <w:rPr>
                <w:rFonts w:ascii="Arial Narrow" w:hAnsi="Arial Narrow" w:cs="Arial"/>
                <w:b/>
                <w:color w:val="000000" w:themeColor="text1"/>
                <w:sz w:val="20"/>
                <w:szCs w:val="20"/>
              </w:rPr>
            </w:pPr>
            <w:r>
              <w:rPr>
                <w:rFonts w:ascii="Arial Narrow" w:hAnsi="Arial Narrow" w:cs="Arial"/>
                <w:b/>
                <w:color w:val="000000" w:themeColor="text1"/>
                <w:sz w:val="20"/>
                <w:szCs w:val="20"/>
              </w:rPr>
              <w:t xml:space="preserve">Fri  </w:t>
            </w:r>
            <w:r w:rsidR="00440798">
              <w:rPr>
                <w:rFonts w:ascii="Arial Narrow" w:hAnsi="Arial Narrow" w:cs="Arial"/>
                <w:b/>
                <w:color w:val="000000" w:themeColor="text1"/>
                <w:sz w:val="20"/>
                <w:szCs w:val="20"/>
              </w:rPr>
              <w:t xml:space="preserve"> </w:t>
            </w:r>
            <w:r>
              <w:rPr>
                <w:rFonts w:ascii="Arial Narrow" w:hAnsi="Arial Narrow" w:cs="Arial"/>
                <w:b/>
                <w:color w:val="000000" w:themeColor="text1"/>
                <w:sz w:val="20"/>
                <w:szCs w:val="20"/>
              </w:rPr>
              <w:t xml:space="preserve"> 6</w:t>
            </w:r>
            <w:r w:rsidRPr="003D48ED">
              <w:rPr>
                <w:rFonts w:ascii="Arial Narrow" w:hAnsi="Arial Narrow" w:cs="Arial"/>
                <w:b/>
                <w:color w:val="000000" w:themeColor="text1"/>
                <w:sz w:val="20"/>
                <w:szCs w:val="20"/>
                <w:vertAlign w:val="superscript"/>
              </w:rPr>
              <w:t>th</w:t>
            </w:r>
            <w:r>
              <w:rPr>
                <w:rFonts w:ascii="Arial Narrow" w:hAnsi="Arial Narrow" w:cs="Arial"/>
                <w:b/>
                <w:color w:val="000000" w:themeColor="text1"/>
                <w:sz w:val="20"/>
                <w:szCs w:val="20"/>
              </w:rPr>
              <w:t xml:space="preserve"> </w:t>
            </w:r>
          </w:p>
        </w:tc>
        <w:tc>
          <w:tcPr>
            <w:tcW w:w="574" w:type="pct"/>
            <w:gridSpan w:val="6"/>
            <w:tcBorders>
              <w:top w:val="single" w:sz="4" w:space="0" w:color="auto"/>
            </w:tcBorders>
          </w:tcPr>
          <w:p w:rsidR="003D48ED" w:rsidRPr="007440A1" w:rsidRDefault="00A7124A" w:rsidP="00A7124A">
            <w:pPr>
              <w:spacing w:after="40"/>
              <w:jc w:val="right"/>
              <w:rPr>
                <w:rFonts w:ascii="Arial Narrow" w:hAnsi="Arial Narrow" w:cs="Arial"/>
                <w:b/>
                <w:color w:val="000000" w:themeColor="text1"/>
                <w:sz w:val="20"/>
                <w:szCs w:val="20"/>
              </w:rPr>
            </w:pPr>
            <w:r>
              <w:rPr>
                <w:rFonts w:ascii="Arial Narrow" w:hAnsi="Arial Narrow" w:cs="Arial"/>
                <w:b/>
                <w:color w:val="000000" w:themeColor="text1"/>
                <w:sz w:val="20"/>
                <w:szCs w:val="20"/>
              </w:rPr>
              <w:t>9.</w:t>
            </w:r>
            <w:r w:rsidR="003D48ED">
              <w:rPr>
                <w:rFonts w:ascii="Arial Narrow" w:hAnsi="Arial Narrow" w:cs="Arial"/>
                <w:b/>
                <w:color w:val="000000" w:themeColor="text1"/>
                <w:sz w:val="20"/>
                <w:szCs w:val="20"/>
              </w:rPr>
              <w:t>00am</w:t>
            </w:r>
          </w:p>
        </w:tc>
        <w:tc>
          <w:tcPr>
            <w:tcW w:w="3754" w:type="pct"/>
            <w:gridSpan w:val="8"/>
            <w:tcBorders>
              <w:top w:val="single" w:sz="4" w:space="0" w:color="auto"/>
              <w:right w:val="single" w:sz="8" w:space="0" w:color="auto"/>
            </w:tcBorders>
          </w:tcPr>
          <w:p w:rsidR="003D48ED" w:rsidRPr="007440A1" w:rsidRDefault="003D48ED" w:rsidP="00473E56">
            <w:pPr>
              <w:spacing w:after="40"/>
              <w:rPr>
                <w:rFonts w:ascii="Arial" w:hAnsi="Arial" w:cs="Arial"/>
                <w:b/>
                <w:color w:val="000000" w:themeColor="text1"/>
                <w:sz w:val="20"/>
                <w:szCs w:val="20"/>
              </w:rPr>
            </w:pPr>
            <w:r>
              <w:rPr>
                <w:rFonts w:ascii="Arial" w:hAnsi="Arial" w:cs="Arial"/>
                <w:b/>
                <w:color w:val="000000" w:themeColor="text1"/>
                <w:sz w:val="20"/>
                <w:szCs w:val="20"/>
              </w:rPr>
              <w:t>The Holy Rosary</w:t>
            </w:r>
            <w:r>
              <w:rPr>
                <w:rFonts w:ascii="Arial" w:hAnsi="Arial" w:cs="Arial"/>
                <w:color w:val="000000" w:themeColor="text1"/>
                <w:sz w:val="20"/>
                <w:szCs w:val="20"/>
              </w:rPr>
              <w:t xml:space="preserve"> - Ladychapel</w:t>
            </w:r>
          </w:p>
        </w:tc>
      </w:tr>
      <w:tr w:rsidR="00AF2C2E" w:rsidRPr="0087699A" w:rsidTr="00F54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5"/>
            <w:tcBorders>
              <w:top w:val="single" w:sz="8" w:space="0" w:color="auto"/>
              <w:bottom w:val="single" w:sz="8" w:space="0" w:color="auto"/>
            </w:tcBorders>
          </w:tcPr>
          <w:p w:rsidR="00AF2C2E" w:rsidRPr="0087699A" w:rsidRDefault="00AF2C2E" w:rsidP="00DE2BB5">
            <w:pPr>
              <w:jc w:val="center"/>
              <w:rPr>
                <w:rFonts w:ascii="Wingdings" w:hAnsi="Wingdings"/>
                <w:sz w:val="18"/>
              </w:rPr>
            </w:pPr>
            <w:r w:rsidRPr="0087699A">
              <w:rPr>
                <w:rFonts w:ascii="Wingdings" w:hAnsi="Wingdings"/>
                <w:sz w:val="18"/>
              </w:rPr>
              <w:t></w:t>
            </w:r>
          </w:p>
        </w:tc>
      </w:tr>
      <w:tr w:rsidR="003D48ED" w:rsidRPr="00C97A77" w:rsidTr="002A4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5"/>
            <w:tcBorders>
              <w:top w:val="single" w:sz="8" w:space="0" w:color="auto"/>
              <w:left w:val="single" w:sz="8" w:space="0" w:color="auto"/>
              <w:right w:val="single" w:sz="8" w:space="0" w:color="auto"/>
            </w:tcBorders>
          </w:tcPr>
          <w:p w:rsidR="003D48ED" w:rsidRPr="00C97A77" w:rsidRDefault="003D48ED" w:rsidP="003D48ED">
            <w:pPr>
              <w:spacing w:after="40"/>
              <w:rPr>
                <w:rFonts w:ascii="Arial" w:hAnsi="Arial" w:cs="Arial"/>
                <w:b/>
                <w:color w:val="000000" w:themeColor="text1"/>
                <w:szCs w:val="21"/>
              </w:rPr>
            </w:pPr>
            <w:r w:rsidRPr="00C97A77">
              <w:rPr>
                <w:rFonts w:ascii="Arial" w:hAnsi="Arial" w:cs="Arial"/>
                <w:b/>
                <w:color w:val="000000" w:themeColor="text1"/>
                <w:szCs w:val="21"/>
                <w:u w:val="single"/>
              </w:rPr>
              <w:t xml:space="preserve">SUNDAY </w:t>
            </w:r>
            <w:r>
              <w:rPr>
                <w:rFonts w:ascii="Arial" w:hAnsi="Arial" w:cs="Arial"/>
                <w:b/>
                <w:color w:val="000000" w:themeColor="text1"/>
                <w:szCs w:val="21"/>
                <w:u w:val="single"/>
              </w:rPr>
              <w:t>8</w:t>
            </w:r>
            <w:r w:rsidRPr="003D48ED">
              <w:rPr>
                <w:rFonts w:ascii="Arial" w:hAnsi="Arial" w:cs="Arial"/>
                <w:b/>
                <w:color w:val="000000" w:themeColor="text1"/>
                <w:szCs w:val="21"/>
                <w:u w:val="single"/>
                <w:vertAlign w:val="superscript"/>
              </w:rPr>
              <w:t>th</w:t>
            </w:r>
            <w:r>
              <w:rPr>
                <w:rFonts w:ascii="Arial" w:hAnsi="Arial" w:cs="Arial"/>
                <w:b/>
                <w:color w:val="000000" w:themeColor="text1"/>
                <w:szCs w:val="21"/>
                <w:u w:val="single"/>
              </w:rPr>
              <w:t xml:space="preserve"> DECEMBER 2024 – 2</w:t>
            </w:r>
            <w:r w:rsidRPr="003D48ED">
              <w:rPr>
                <w:rFonts w:ascii="Arial" w:hAnsi="Arial" w:cs="Arial"/>
                <w:b/>
                <w:color w:val="000000" w:themeColor="text1"/>
                <w:szCs w:val="21"/>
                <w:u w:val="single"/>
                <w:vertAlign w:val="superscript"/>
              </w:rPr>
              <w:t>nd</w:t>
            </w:r>
            <w:r>
              <w:rPr>
                <w:rFonts w:ascii="Arial" w:hAnsi="Arial" w:cs="Arial"/>
                <w:b/>
                <w:color w:val="000000" w:themeColor="text1"/>
                <w:szCs w:val="21"/>
                <w:u w:val="single"/>
              </w:rPr>
              <w:t xml:space="preserve"> SUNDAY of ADVENT</w:t>
            </w:r>
          </w:p>
        </w:tc>
      </w:tr>
      <w:tr w:rsidR="003D48ED" w:rsidRPr="003D48ED" w:rsidTr="00A76C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6" w:type="pct"/>
            <w:gridSpan w:val="4"/>
            <w:tcBorders>
              <w:left w:val="single" w:sz="8" w:space="0" w:color="auto"/>
            </w:tcBorders>
          </w:tcPr>
          <w:p w:rsidR="003D48ED" w:rsidRPr="003D48ED" w:rsidRDefault="003D48ED" w:rsidP="002A4F49">
            <w:pPr>
              <w:spacing w:after="40"/>
              <w:jc w:val="right"/>
              <w:rPr>
                <w:rFonts w:ascii="Arial" w:hAnsi="Arial" w:cs="Arial"/>
                <w:b/>
                <w:color w:val="000000" w:themeColor="text1"/>
                <w:sz w:val="20"/>
                <w:szCs w:val="22"/>
                <w:u w:val="single"/>
              </w:rPr>
            </w:pPr>
            <w:r w:rsidRPr="003D48ED">
              <w:rPr>
                <w:rFonts w:ascii="Arial" w:hAnsi="Arial" w:cs="Arial"/>
                <w:b/>
                <w:color w:val="000000" w:themeColor="text1"/>
                <w:sz w:val="20"/>
                <w:szCs w:val="22"/>
              </w:rPr>
              <w:t xml:space="preserve">10.00am  </w:t>
            </w:r>
          </w:p>
        </w:tc>
        <w:tc>
          <w:tcPr>
            <w:tcW w:w="4234" w:type="pct"/>
            <w:gridSpan w:val="11"/>
            <w:tcBorders>
              <w:right w:val="single" w:sz="8" w:space="0" w:color="auto"/>
            </w:tcBorders>
          </w:tcPr>
          <w:p w:rsidR="003D48ED" w:rsidRPr="00F729CD" w:rsidRDefault="003D48ED" w:rsidP="00F729CD">
            <w:pPr>
              <w:spacing w:after="40"/>
              <w:rPr>
                <w:rFonts w:ascii="Arial" w:hAnsi="Arial" w:cs="Arial"/>
                <w:b/>
                <w:color w:val="000000" w:themeColor="text1"/>
                <w:sz w:val="20"/>
                <w:szCs w:val="22"/>
              </w:rPr>
            </w:pPr>
            <w:r w:rsidRPr="003D48ED">
              <w:rPr>
                <w:rFonts w:ascii="Arial" w:hAnsi="Arial" w:cs="Arial"/>
                <w:b/>
                <w:color w:val="000000" w:themeColor="text1"/>
                <w:sz w:val="20"/>
                <w:szCs w:val="22"/>
              </w:rPr>
              <w:t>Sung Parish Eucharist with Sunday School</w:t>
            </w:r>
          </w:p>
        </w:tc>
      </w:tr>
      <w:tr w:rsidR="003D48ED" w:rsidRPr="003D48ED" w:rsidTr="00A76C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6" w:type="pct"/>
            <w:gridSpan w:val="4"/>
            <w:tcBorders>
              <w:left w:val="single" w:sz="8" w:space="0" w:color="auto"/>
              <w:bottom w:val="single" w:sz="12" w:space="0" w:color="auto"/>
            </w:tcBorders>
          </w:tcPr>
          <w:p w:rsidR="003D48ED" w:rsidRPr="003D48ED" w:rsidRDefault="003D48ED" w:rsidP="002A4F49">
            <w:pPr>
              <w:spacing w:after="40"/>
              <w:jc w:val="right"/>
              <w:rPr>
                <w:rFonts w:ascii="Arial" w:hAnsi="Arial" w:cs="Arial"/>
                <w:b/>
                <w:color w:val="000000" w:themeColor="text1"/>
                <w:sz w:val="20"/>
                <w:szCs w:val="22"/>
                <w:u w:val="single"/>
              </w:rPr>
            </w:pPr>
          </w:p>
        </w:tc>
        <w:tc>
          <w:tcPr>
            <w:tcW w:w="4234" w:type="pct"/>
            <w:gridSpan w:val="11"/>
            <w:tcBorders>
              <w:bottom w:val="single" w:sz="12" w:space="0" w:color="auto"/>
              <w:right w:val="single" w:sz="8" w:space="0" w:color="auto"/>
            </w:tcBorders>
          </w:tcPr>
          <w:p w:rsidR="003D48ED" w:rsidRPr="003D48ED" w:rsidRDefault="003D48ED" w:rsidP="003D48ED">
            <w:pPr>
              <w:spacing w:after="40"/>
              <w:ind w:left="170"/>
              <w:rPr>
                <w:rFonts w:ascii="Arial" w:hAnsi="Arial" w:cs="Arial"/>
                <w:color w:val="000000" w:themeColor="text1"/>
                <w:sz w:val="20"/>
                <w:szCs w:val="22"/>
              </w:rPr>
            </w:pPr>
            <w:r w:rsidRPr="003D48ED">
              <w:rPr>
                <w:rFonts w:ascii="Arial" w:hAnsi="Arial" w:cs="Arial"/>
                <w:i/>
                <w:color w:val="000000" w:themeColor="text1"/>
                <w:sz w:val="20"/>
                <w:szCs w:val="22"/>
              </w:rPr>
              <w:t xml:space="preserve">  OT Reading: </w:t>
            </w:r>
            <w:r w:rsidR="00E24C8C">
              <w:rPr>
                <w:rFonts w:ascii="Arial" w:hAnsi="Arial" w:cs="Arial"/>
                <w:b/>
                <w:color w:val="000000" w:themeColor="text1"/>
                <w:sz w:val="20"/>
                <w:szCs w:val="22"/>
              </w:rPr>
              <w:t>Malachi 3</w:t>
            </w:r>
            <w:r w:rsidR="00E24C8C">
              <w:rPr>
                <w:rFonts w:ascii="Arial" w:hAnsi="Arial" w:cs="Arial"/>
                <w:color w:val="000000" w:themeColor="text1"/>
                <w:sz w:val="20"/>
                <w:szCs w:val="22"/>
              </w:rPr>
              <w:t xml:space="preserve">: 1-4  </w:t>
            </w:r>
            <w:r w:rsidRPr="003D48ED">
              <w:rPr>
                <w:rFonts w:ascii="Arial" w:hAnsi="Arial" w:cs="Arial"/>
                <w:color w:val="000000" w:themeColor="text1"/>
                <w:sz w:val="20"/>
                <w:szCs w:val="22"/>
              </w:rPr>
              <w:t xml:space="preserve">(OT page </w:t>
            </w:r>
            <w:r w:rsidR="00F729CD">
              <w:rPr>
                <w:rFonts w:ascii="Arial" w:hAnsi="Arial" w:cs="Arial"/>
                <w:color w:val="000000" w:themeColor="text1"/>
                <w:sz w:val="20"/>
                <w:szCs w:val="22"/>
              </w:rPr>
              <w:t>815</w:t>
            </w:r>
            <w:r w:rsidRPr="003D48ED">
              <w:rPr>
                <w:rFonts w:ascii="Arial" w:hAnsi="Arial" w:cs="Arial"/>
                <w:color w:val="000000" w:themeColor="text1"/>
                <w:sz w:val="20"/>
                <w:szCs w:val="22"/>
              </w:rPr>
              <w:t xml:space="preserve">) </w:t>
            </w:r>
            <w:r w:rsidRPr="003D48ED">
              <w:rPr>
                <w:rFonts w:ascii="Arial" w:hAnsi="Arial" w:cs="Arial"/>
                <w:color w:val="000000" w:themeColor="text1"/>
                <w:sz w:val="20"/>
                <w:szCs w:val="22"/>
              </w:rPr>
              <w:br/>
              <w:t xml:space="preserve">  </w:t>
            </w:r>
            <w:r w:rsidRPr="003D48ED">
              <w:rPr>
                <w:rFonts w:ascii="Arial" w:hAnsi="Arial" w:cs="Arial"/>
                <w:i/>
                <w:color w:val="000000" w:themeColor="text1"/>
                <w:sz w:val="20"/>
                <w:szCs w:val="22"/>
              </w:rPr>
              <w:t>Canticle:</w:t>
            </w:r>
            <w:r w:rsidRPr="003D48ED">
              <w:rPr>
                <w:rFonts w:ascii="Arial" w:hAnsi="Arial" w:cs="Arial"/>
                <w:color w:val="000000" w:themeColor="text1"/>
                <w:sz w:val="20"/>
                <w:szCs w:val="22"/>
              </w:rPr>
              <w:t xml:space="preserve">       </w:t>
            </w:r>
            <w:r w:rsidRPr="003D48ED">
              <w:rPr>
                <w:rFonts w:ascii="Arial" w:hAnsi="Arial" w:cs="Arial"/>
                <w:b/>
                <w:color w:val="000000" w:themeColor="text1"/>
                <w:sz w:val="20"/>
                <w:szCs w:val="22"/>
              </w:rPr>
              <w:t>Benedictus</w:t>
            </w:r>
            <w:r w:rsidRPr="003D48ED">
              <w:rPr>
                <w:rFonts w:ascii="Arial" w:hAnsi="Arial" w:cs="Arial"/>
                <w:color w:val="000000" w:themeColor="text1"/>
                <w:sz w:val="20"/>
                <w:szCs w:val="22"/>
              </w:rPr>
              <w:br/>
              <w:t xml:space="preserve">  </w:t>
            </w:r>
            <w:r w:rsidRPr="003D48ED">
              <w:rPr>
                <w:rFonts w:ascii="Arial" w:hAnsi="Arial" w:cs="Arial"/>
                <w:i/>
                <w:color w:val="000000" w:themeColor="text1"/>
                <w:sz w:val="20"/>
                <w:szCs w:val="22"/>
              </w:rPr>
              <w:t>NT Reading:</w:t>
            </w:r>
            <w:r w:rsidRPr="003D48ED">
              <w:rPr>
                <w:rFonts w:ascii="Arial" w:hAnsi="Arial" w:cs="Arial"/>
                <w:b/>
                <w:i/>
                <w:color w:val="000000" w:themeColor="text1"/>
                <w:sz w:val="20"/>
                <w:szCs w:val="22"/>
              </w:rPr>
              <w:t xml:space="preserve"> </w:t>
            </w:r>
            <w:r w:rsidR="00E24C8C" w:rsidRPr="00E24C8C">
              <w:rPr>
                <w:rFonts w:ascii="Arial" w:hAnsi="Arial" w:cs="Arial"/>
                <w:b/>
                <w:color w:val="000000" w:themeColor="text1"/>
                <w:sz w:val="20"/>
                <w:szCs w:val="22"/>
              </w:rPr>
              <w:t>Philippians 3</w:t>
            </w:r>
            <w:r w:rsidR="00E24C8C" w:rsidRPr="00E24C8C">
              <w:rPr>
                <w:rFonts w:ascii="Arial" w:hAnsi="Arial" w:cs="Arial"/>
                <w:color w:val="000000" w:themeColor="text1"/>
                <w:sz w:val="20"/>
                <w:szCs w:val="22"/>
              </w:rPr>
              <w:t>: 1-11</w:t>
            </w:r>
            <w:r w:rsidR="00F729CD">
              <w:rPr>
                <w:rFonts w:ascii="Arial" w:hAnsi="Arial" w:cs="Arial"/>
                <w:color w:val="000000" w:themeColor="text1"/>
                <w:sz w:val="20"/>
                <w:szCs w:val="22"/>
              </w:rPr>
              <w:t xml:space="preserve"> </w:t>
            </w:r>
            <w:r w:rsidRPr="003D48ED">
              <w:rPr>
                <w:rFonts w:ascii="Arial" w:hAnsi="Arial" w:cs="Arial"/>
                <w:color w:val="000000" w:themeColor="text1"/>
                <w:sz w:val="20"/>
                <w:szCs w:val="22"/>
              </w:rPr>
              <w:t xml:space="preserve">(NT page </w:t>
            </w:r>
            <w:r w:rsidR="00F729CD">
              <w:rPr>
                <w:rFonts w:ascii="Arial" w:hAnsi="Arial" w:cs="Arial"/>
                <w:color w:val="000000" w:themeColor="text1"/>
                <w:sz w:val="20"/>
                <w:szCs w:val="22"/>
              </w:rPr>
              <w:t>188</w:t>
            </w:r>
            <w:r w:rsidRPr="003D48ED">
              <w:rPr>
                <w:rFonts w:ascii="Arial" w:hAnsi="Arial" w:cs="Arial"/>
                <w:color w:val="000000" w:themeColor="text1"/>
                <w:sz w:val="20"/>
                <w:szCs w:val="22"/>
              </w:rPr>
              <w:t>)</w:t>
            </w:r>
            <w:r w:rsidRPr="003D48ED">
              <w:rPr>
                <w:rFonts w:ascii="Arial" w:hAnsi="Arial" w:cs="Arial"/>
                <w:color w:val="000000" w:themeColor="text1"/>
                <w:sz w:val="20"/>
                <w:szCs w:val="22"/>
              </w:rPr>
              <w:br/>
              <w:t xml:space="preserve"> </w:t>
            </w:r>
            <w:r w:rsidRPr="003D48ED">
              <w:rPr>
                <w:rFonts w:ascii="Arial" w:hAnsi="Arial" w:cs="Arial"/>
                <w:i/>
                <w:color w:val="000000" w:themeColor="text1"/>
                <w:sz w:val="20"/>
                <w:szCs w:val="22"/>
              </w:rPr>
              <w:t xml:space="preserve"> Gospel:</w:t>
            </w:r>
            <w:r w:rsidRPr="003D48ED">
              <w:rPr>
                <w:rFonts w:ascii="Arial" w:hAnsi="Arial" w:cs="Arial"/>
                <w:b/>
                <w:i/>
                <w:color w:val="000000" w:themeColor="text1"/>
                <w:sz w:val="20"/>
                <w:szCs w:val="22"/>
              </w:rPr>
              <w:t xml:space="preserve">         </w:t>
            </w:r>
            <w:r w:rsidR="00E24C8C" w:rsidRPr="00E24C8C">
              <w:rPr>
                <w:rFonts w:ascii="Arial" w:hAnsi="Arial" w:cs="Arial"/>
                <w:b/>
                <w:color w:val="000000" w:themeColor="text1"/>
                <w:sz w:val="20"/>
                <w:szCs w:val="22"/>
              </w:rPr>
              <w:t>Luke 3</w:t>
            </w:r>
            <w:r w:rsidR="00E24C8C" w:rsidRPr="00E24C8C">
              <w:rPr>
                <w:rFonts w:ascii="Arial" w:hAnsi="Arial" w:cs="Arial"/>
                <w:color w:val="000000" w:themeColor="text1"/>
                <w:sz w:val="20"/>
                <w:szCs w:val="22"/>
              </w:rPr>
              <w:t>: 1-6</w:t>
            </w:r>
            <w:r w:rsidR="00E24C8C">
              <w:rPr>
                <w:rFonts w:ascii="Arial" w:hAnsi="Arial" w:cs="Arial"/>
                <w:i/>
                <w:color w:val="000000" w:themeColor="text1"/>
                <w:sz w:val="20"/>
                <w:szCs w:val="22"/>
              </w:rPr>
              <w:t xml:space="preserve">  </w:t>
            </w:r>
            <w:r w:rsidRPr="003D48ED">
              <w:rPr>
                <w:rFonts w:ascii="Arial" w:hAnsi="Arial" w:cs="Arial"/>
                <w:color w:val="000000" w:themeColor="text1"/>
                <w:sz w:val="20"/>
                <w:szCs w:val="22"/>
              </w:rPr>
              <w:t xml:space="preserve">(NT page </w:t>
            </w:r>
            <w:r w:rsidR="00F729CD">
              <w:rPr>
                <w:rFonts w:ascii="Arial" w:hAnsi="Arial" w:cs="Arial"/>
                <w:color w:val="000000" w:themeColor="text1"/>
                <w:sz w:val="20"/>
                <w:szCs w:val="22"/>
              </w:rPr>
              <w:t>5</w:t>
            </w:r>
            <w:r w:rsidRPr="003D48ED">
              <w:rPr>
                <w:rFonts w:ascii="Arial" w:hAnsi="Arial" w:cs="Arial"/>
                <w:color w:val="000000" w:themeColor="text1"/>
                <w:sz w:val="20"/>
                <w:szCs w:val="22"/>
              </w:rPr>
              <w:t>)</w:t>
            </w:r>
          </w:p>
        </w:tc>
      </w:tr>
      <w:tr w:rsidR="00AF2C2E" w:rsidRPr="0087699A" w:rsidTr="00161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
        </w:trPr>
        <w:tc>
          <w:tcPr>
            <w:tcW w:w="5000" w:type="pct"/>
            <w:gridSpan w:val="15"/>
            <w:tcBorders>
              <w:top w:val="single" w:sz="12" w:space="0" w:color="auto"/>
              <w:bottom w:val="single" w:sz="4" w:space="0" w:color="auto"/>
            </w:tcBorders>
          </w:tcPr>
          <w:p w:rsidR="00AF2C2E" w:rsidRPr="0087699A" w:rsidRDefault="00F729CD" w:rsidP="00E24C8C">
            <w:pPr>
              <w:jc w:val="center"/>
              <w:rPr>
                <w:rFonts w:ascii="Arial" w:hAnsi="Arial" w:cs="Arial"/>
                <w:b/>
                <w:noProof/>
                <w:sz w:val="8"/>
                <w:szCs w:val="22"/>
              </w:rPr>
            </w:pPr>
            <w:r>
              <w:br w:type="page"/>
            </w:r>
            <w:r w:rsidR="00E24C8C" w:rsidRPr="0087699A">
              <w:rPr>
                <w:rFonts w:ascii="Wingdings" w:hAnsi="Wingdings"/>
                <w:sz w:val="18"/>
              </w:rPr>
              <w:t></w:t>
            </w:r>
          </w:p>
        </w:tc>
      </w:tr>
      <w:tr w:rsidR="00440798" w:rsidRPr="0080780C" w:rsidTr="0044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5"/>
            <w:tcBorders>
              <w:top w:val="single" w:sz="12" w:space="0" w:color="auto"/>
              <w:left w:val="single" w:sz="12" w:space="0" w:color="auto"/>
              <w:bottom w:val="single" w:sz="12" w:space="0" w:color="auto"/>
              <w:right w:val="single" w:sz="12" w:space="0" w:color="auto"/>
            </w:tcBorders>
          </w:tcPr>
          <w:p w:rsidR="00440798" w:rsidRPr="003137E5" w:rsidRDefault="00440798" w:rsidP="00896022">
            <w:pPr>
              <w:spacing w:after="40"/>
              <w:jc w:val="center"/>
              <w:rPr>
                <w:noProof/>
                <w:sz w:val="12"/>
              </w:rPr>
            </w:pPr>
            <w:r w:rsidRPr="00440798">
              <w:rPr>
                <w:noProof/>
                <w:sz w:val="12"/>
              </w:rPr>
              <w:drawing>
                <wp:inline distT="0" distB="0" distL="0" distR="0" wp14:anchorId="30DB60E2" wp14:editId="6B2088BB">
                  <wp:extent cx="998982" cy="589228"/>
                  <wp:effectExtent l="19050" t="0" r="0" b="0"/>
                  <wp:docPr id="5" name="Picture 2" descr="See the source image"/>
                  <wp:cNvGraphicFramePr/>
                  <a:graphic xmlns:a="http://schemas.openxmlformats.org/drawingml/2006/main">
                    <a:graphicData uri="http://schemas.openxmlformats.org/drawingml/2006/picture">
                      <pic:pic xmlns:pic="http://schemas.openxmlformats.org/drawingml/2006/picture">
                        <pic:nvPicPr>
                          <pic:cNvPr id="9225" name="Picture 2" descr="See the source image"/>
                          <pic:cNvPicPr>
                            <a:picLocks noChangeAspect="1" noChangeArrowheads="1"/>
                          </pic:cNvPicPr>
                        </pic:nvPicPr>
                        <pic:blipFill>
                          <a:blip r:embed="rId14"/>
                          <a:srcRect/>
                          <a:stretch>
                            <a:fillRect/>
                          </a:stretch>
                        </pic:blipFill>
                        <pic:spPr bwMode="auto">
                          <a:xfrm>
                            <a:off x="0" y="0"/>
                            <a:ext cx="998747" cy="589089"/>
                          </a:xfrm>
                          <a:prstGeom prst="rect">
                            <a:avLst/>
                          </a:prstGeom>
                          <a:noFill/>
                          <a:ln w="9525">
                            <a:noFill/>
                            <a:miter lim="800000"/>
                            <a:headEnd/>
                            <a:tailEnd/>
                          </a:ln>
                        </pic:spPr>
                      </pic:pic>
                    </a:graphicData>
                  </a:graphic>
                </wp:inline>
              </w:drawing>
            </w:r>
          </w:p>
        </w:tc>
      </w:tr>
      <w:tr w:rsidR="00AF2C2E" w:rsidRPr="00201241" w:rsidTr="00161E06">
        <w:tc>
          <w:tcPr>
            <w:tcW w:w="5000" w:type="pct"/>
            <w:gridSpan w:val="15"/>
            <w:tcBorders>
              <w:top w:val="single" w:sz="12" w:space="0" w:color="auto"/>
              <w:left w:val="single" w:sz="12" w:space="0" w:color="auto"/>
              <w:bottom w:val="single" w:sz="12" w:space="0" w:color="auto"/>
              <w:right w:val="single" w:sz="12" w:space="0" w:color="auto"/>
            </w:tcBorders>
          </w:tcPr>
          <w:p w:rsidR="00AF2C2E" w:rsidRPr="004A722D" w:rsidRDefault="00AF2C2E" w:rsidP="00141FEF">
            <w:pPr>
              <w:jc w:val="center"/>
              <w:rPr>
                <w:rFonts w:ascii="Cooper Black" w:hAnsi="Cooper Black" w:cs="Arial"/>
                <w:b/>
                <w:color w:val="000000" w:themeColor="text1"/>
                <w:sz w:val="36"/>
                <w:szCs w:val="22"/>
                <w:u w:val="single"/>
              </w:rPr>
            </w:pPr>
            <w:r w:rsidRPr="004A722D">
              <w:rPr>
                <w:rFonts w:ascii="Cooper Black" w:hAnsi="Cooper Black" w:cs="Arial"/>
                <w:b/>
                <w:color w:val="000000" w:themeColor="text1"/>
                <w:sz w:val="36"/>
                <w:szCs w:val="22"/>
                <w:u w:val="single"/>
              </w:rPr>
              <w:lastRenderedPageBreak/>
              <w:t>CURRENT PATTERN OF SERVICES</w:t>
            </w:r>
          </w:p>
          <w:p w:rsidR="00AF2C2E" w:rsidRPr="00D92490" w:rsidRDefault="00AF2C2E"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AF2C2E" w:rsidRPr="00E13CE2" w:rsidTr="00A76C15">
        <w:tc>
          <w:tcPr>
            <w:tcW w:w="712" w:type="pct"/>
            <w:gridSpan w:val="3"/>
            <w:tcBorders>
              <w:top w:val="single" w:sz="12" w:space="0" w:color="auto"/>
              <w:left w:val="single" w:sz="12" w:space="0" w:color="auto"/>
              <w:right w:val="nil"/>
            </w:tcBorders>
          </w:tcPr>
          <w:p w:rsidR="00AF2C2E" w:rsidRPr="00D73643" w:rsidRDefault="00AF2C2E"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88" w:type="pct"/>
            <w:gridSpan w:val="12"/>
            <w:tcBorders>
              <w:top w:val="single" w:sz="12" w:space="0" w:color="auto"/>
              <w:left w:val="nil"/>
              <w:right w:val="single" w:sz="12" w:space="0" w:color="auto"/>
            </w:tcBorders>
          </w:tcPr>
          <w:p w:rsidR="00AF2C2E" w:rsidRPr="00F21105" w:rsidRDefault="00AF2C2E"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5"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AF2C2E" w:rsidRPr="00F21105" w:rsidRDefault="00AF2C2E"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AF2C2E" w:rsidRPr="00F21105" w:rsidRDefault="00AF2C2E"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AF2C2E" w:rsidRPr="00E13CE2" w:rsidTr="00A76C15">
        <w:tc>
          <w:tcPr>
            <w:tcW w:w="963" w:type="pct"/>
            <w:gridSpan w:val="6"/>
            <w:tcBorders>
              <w:left w:val="single" w:sz="12" w:space="0" w:color="auto"/>
              <w:bottom w:val="single" w:sz="4" w:space="0" w:color="auto"/>
              <w:right w:val="nil"/>
            </w:tcBorders>
          </w:tcPr>
          <w:p w:rsidR="00AF2C2E" w:rsidRPr="00D73643" w:rsidRDefault="00AF2C2E"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4037" w:type="pct"/>
            <w:gridSpan w:val="9"/>
            <w:tcBorders>
              <w:left w:val="nil"/>
              <w:bottom w:val="single" w:sz="4" w:space="0" w:color="auto"/>
              <w:right w:val="single" w:sz="12" w:space="0" w:color="auto"/>
            </w:tcBorders>
          </w:tcPr>
          <w:p w:rsidR="00AF2C2E" w:rsidRPr="00D73643" w:rsidRDefault="00AF2C2E" w:rsidP="00A34619">
            <w:pPr>
              <w:rPr>
                <w:rFonts w:ascii="Arial" w:hAnsi="Arial" w:cs="Arial"/>
                <w:b/>
                <w:color w:val="000000"/>
                <w:sz w:val="22"/>
                <w:szCs w:val="20"/>
              </w:rPr>
            </w:pPr>
            <w:r w:rsidRPr="00D73643">
              <w:rPr>
                <w:rFonts w:ascii="Arial" w:hAnsi="Arial" w:cs="Arial"/>
                <w:b/>
                <w:color w:val="000000"/>
                <w:sz w:val="22"/>
                <w:szCs w:val="20"/>
              </w:rPr>
              <w:t xml:space="preserve"> 8.30 am  Morning Prayer (said) </w:t>
            </w:r>
          </w:p>
          <w:p w:rsidR="00AF2C2E" w:rsidRPr="00D73643" w:rsidRDefault="00AF2C2E"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AF2C2E" w:rsidRPr="00E13CE2" w:rsidTr="00A76C15">
        <w:tc>
          <w:tcPr>
            <w:tcW w:w="963" w:type="pct"/>
            <w:gridSpan w:val="6"/>
            <w:tcBorders>
              <w:left w:val="single" w:sz="12" w:space="0" w:color="auto"/>
              <w:bottom w:val="single" w:sz="12" w:space="0" w:color="auto"/>
              <w:right w:val="nil"/>
            </w:tcBorders>
          </w:tcPr>
          <w:p w:rsidR="00AF2C2E" w:rsidRPr="00D73643" w:rsidRDefault="00AF2C2E"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7" w:type="pct"/>
            <w:gridSpan w:val="9"/>
            <w:tcBorders>
              <w:left w:val="nil"/>
              <w:bottom w:val="single" w:sz="12" w:space="0" w:color="auto"/>
              <w:right w:val="single" w:sz="12" w:space="0" w:color="auto"/>
            </w:tcBorders>
          </w:tcPr>
          <w:p w:rsidR="00AF2C2E" w:rsidRPr="00A738BF" w:rsidRDefault="00AF2C2E"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AF2C2E" w:rsidRPr="00E13CE2" w:rsidTr="00F545D3">
        <w:tc>
          <w:tcPr>
            <w:tcW w:w="5000" w:type="pct"/>
            <w:gridSpan w:val="15"/>
            <w:tcBorders>
              <w:left w:val="single" w:sz="12" w:space="0" w:color="auto"/>
              <w:right w:val="single" w:sz="12" w:space="0" w:color="auto"/>
            </w:tcBorders>
          </w:tcPr>
          <w:p w:rsidR="00AF2C2E" w:rsidRPr="00D73643" w:rsidRDefault="00AF2C2E"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AF2C2E" w:rsidRPr="00D73643" w:rsidRDefault="00AF2C2E"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AF2C2E" w:rsidRPr="00682613" w:rsidTr="00F545D3">
        <w:tc>
          <w:tcPr>
            <w:tcW w:w="5000" w:type="pct"/>
            <w:gridSpan w:val="15"/>
            <w:tcBorders>
              <w:left w:val="single" w:sz="12" w:space="0" w:color="auto"/>
              <w:bottom w:val="single" w:sz="12" w:space="0" w:color="auto"/>
              <w:right w:val="single" w:sz="12" w:space="0" w:color="auto"/>
            </w:tcBorders>
          </w:tcPr>
          <w:p w:rsidR="00AF2C2E" w:rsidRPr="00B66AC9" w:rsidRDefault="00AF2C2E"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AF2C2E" w:rsidRPr="008E00BD" w:rsidTr="00F545D3">
        <w:tc>
          <w:tcPr>
            <w:tcW w:w="5000" w:type="pct"/>
            <w:gridSpan w:val="15"/>
            <w:tcBorders>
              <w:top w:val="single" w:sz="12" w:space="0" w:color="auto"/>
              <w:left w:val="nil"/>
              <w:bottom w:val="single" w:sz="4" w:space="0" w:color="auto"/>
              <w:right w:val="nil"/>
            </w:tcBorders>
          </w:tcPr>
          <w:p w:rsidR="00AF2C2E" w:rsidRPr="008E00BD" w:rsidRDefault="00AF2C2E" w:rsidP="00DE2BB5">
            <w:pPr>
              <w:jc w:val="center"/>
              <w:rPr>
                <w:rFonts w:ascii="Wingdings 2" w:hAnsi="Wingdings 2"/>
                <w:color w:val="000000"/>
                <w:sz w:val="18"/>
                <w:szCs w:val="18"/>
              </w:rPr>
            </w:pP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p>
        </w:tc>
      </w:tr>
      <w:tr w:rsidR="00AF2C2E" w:rsidRPr="00B56DC7" w:rsidTr="00A76C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pct"/>
        </w:trPr>
        <w:tc>
          <w:tcPr>
            <w:tcW w:w="4215" w:type="pct"/>
            <w:gridSpan w:val="13"/>
            <w:tcBorders>
              <w:top w:val="single" w:sz="12" w:space="0" w:color="auto"/>
              <w:left w:val="single" w:sz="12" w:space="0" w:color="auto"/>
              <w:bottom w:val="single" w:sz="4" w:space="0" w:color="auto"/>
            </w:tcBorders>
          </w:tcPr>
          <w:p w:rsidR="00AF2C2E" w:rsidRPr="000A6029" w:rsidRDefault="00AF2C2E" w:rsidP="00F26AA2">
            <w:pPr>
              <w:jc w:val="center"/>
              <w:rPr>
                <w:rFonts w:ascii="Rockwell" w:hAnsi="Rockwell"/>
                <w:b/>
                <w:color w:val="000000"/>
                <w:sz w:val="18"/>
                <w:szCs w:val="12"/>
              </w:rPr>
            </w:pPr>
            <w:r w:rsidRPr="00555E9E">
              <w:rPr>
                <w:rFonts w:ascii="Rockwell" w:hAnsi="Rockwell"/>
                <w:b/>
                <w:color w:val="000000"/>
                <w:sz w:val="32"/>
                <w:szCs w:val="32"/>
                <w:u w:val="single"/>
              </w:rPr>
              <w:t xml:space="preserve">WHAT’S ON IN </w:t>
            </w:r>
            <w:r>
              <w:rPr>
                <w:rFonts w:ascii="Rockwell" w:hAnsi="Rockwell"/>
                <w:b/>
                <w:color w:val="000000"/>
                <w:sz w:val="32"/>
                <w:szCs w:val="32"/>
                <w:u w:val="single"/>
              </w:rPr>
              <w:t>DECEMBER 2024</w:t>
            </w:r>
            <w:r>
              <w:rPr>
                <w:rFonts w:ascii="Rockwell" w:hAnsi="Rockwell"/>
                <w:b/>
                <w:color w:val="000000"/>
                <w:sz w:val="32"/>
                <w:szCs w:val="32"/>
                <w:u w:val="single"/>
              </w:rPr>
              <w:br/>
            </w:r>
            <w:r w:rsidRPr="000A6029">
              <w:rPr>
                <w:rFonts w:ascii="Rockwell" w:hAnsi="Rockwell"/>
                <w:b/>
                <w:color w:val="000000"/>
                <w:sz w:val="18"/>
                <w:szCs w:val="16"/>
              </w:rPr>
              <w:t>(other than the</w:t>
            </w:r>
            <w:r w:rsidRPr="000A6029">
              <w:rPr>
                <w:rFonts w:ascii="Rockwell" w:hAnsi="Rockwell"/>
                <w:b/>
                <w:color w:val="000000"/>
                <w:sz w:val="20"/>
                <w:szCs w:val="12"/>
              </w:rPr>
              <w:t xml:space="preserve"> </w:t>
            </w:r>
            <w:r w:rsidRPr="00CC4FBA">
              <w:rPr>
                <w:rFonts w:ascii="Rockwell" w:hAnsi="Rockwell"/>
                <w:b/>
                <w:color w:val="000000"/>
                <w:sz w:val="18"/>
                <w:szCs w:val="12"/>
              </w:rPr>
              <w:t xml:space="preserve">usual services for which please see above)    </w:t>
            </w:r>
            <w:r w:rsidRPr="00CC4FBA">
              <w:rPr>
                <w:rFonts w:ascii="Rockwell" w:hAnsi="Rockwell"/>
                <w:b/>
                <w:color w:val="000000"/>
                <w:sz w:val="32"/>
                <w:szCs w:val="12"/>
                <w:u w:val="single"/>
              </w:rPr>
              <w:t xml:space="preserve">     </w:t>
            </w:r>
          </w:p>
        </w:tc>
        <w:tc>
          <w:tcPr>
            <w:tcW w:w="776" w:type="pct"/>
            <w:tcBorders>
              <w:top w:val="single" w:sz="12" w:space="0" w:color="auto"/>
              <w:bottom w:val="single" w:sz="4" w:space="0" w:color="auto"/>
              <w:right w:val="single" w:sz="12" w:space="0" w:color="auto"/>
            </w:tcBorders>
          </w:tcPr>
          <w:p w:rsidR="00AF2C2E" w:rsidRPr="005133EA" w:rsidRDefault="00AF2C2E" w:rsidP="00DE2BB5">
            <w:pPr>
              <w:jc w:val="center"/>
              <w:rPr>
                <w:rFonts w:ascii="Rockwell" w:hAnsi="Rockwell"/>
                <w:color w:val="000000"/>
                <w:sz w:val="32"/>
                <w:szCs w:val="12"/>
              </w:rPr>
            </w:pPr>
            <w:r w:rsidRPr="00F26AA2">
              <w:rPr>
                <w:rFonts w:ascii="Rockwell" w:hAnsi="Rockwell"/>
                <w:noProof/>
                <w:color w:val="000000"/>
                <w:sz w:val="32"/>
                <w:szCs w:val="12"/>
              </w:rPr>
              <w:drawing>
                <wp:inline distT="0" distB="0" distL="0" distR="0" wp14:anchorId="5A2A4FFA" wp14:editId="244B0A8E">
                  <wp:extent cx="511302" cy="414528"/>
                  <wp:effectExtent l="19050" t="0" r="3048" b="0"/>
                  <wp:docPr id="8" name="Picture 1" descr="See the source image"/>
                  <wp:cNvGraphicFramePr/>
                  <a:graphic xmlns:a="http://schemas.openxmlformats.org/drawingml/2006/main">
                    <a:graphicData uri="http://schemas.openxmlformats.org/drawingml/2006/picture">
                      <pic:pic xmlns:pic="http://schemas.openxmlformats.org/drawingml/2006/picture">
                        <pic:nvPicPr>
                          <pic:cNvPr id="11285" name="Picture 3" descr="See the source image"/>
                          <pic:cNvPicPr>
                            <a:picLocks noChangeAspect="1" noChangeArrowheads="1"/>
                          </pic:cNvPicPr>
                        </pic:nvPicPr>
                        <pic:blipFill>
                          <a:blip r:embed="rId14"/>
                          <a:srcRect/>
                          <a:stretch>
                            <a:fillRect/>
                          </a:stretch>
                        </pic:blipFill>
                        <pic:spPr bwMode="auto">
                          <a:xfrm>
                            <a:off x="0" y="0"/>
                            <a:ext cx="510395" cy="413792"/>
                          </a:xfrm>
                          <a:prstGeom prst="rect">
                            <a:avLst/>
                          </a:prstGeom>
                          <a:noFill/>
                          <a:ln w="9525">
                            <a:noFill/>
                            <a:miter lim="800000"/>
                            <a:headEnd/>
                            <a:tailEnd/>
                          </a:ln>
                        </pic:spPr>
                      </pic:pic>
                    </a:graphicData>
                  </a:graphic>
                </wp:inline>
              </w:drawing>
            </w:r>
          </w:p>
        </w:tc>
      </w:tr>
      <w:tr w:rsidR="00AF2C2E" w:rsidRPr="00654188" w:rsidTr="00A76C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pct"/>
        </w:trPr>
        <w:tc>
          <w:tcPr>
            <w:tcW w:w="679" w:type="pct"/>
            <w:gridSpan w:val="2"/>
            <w:tcBorders>
              <w:top w:val="single" w:sz="4" w:space="0" w:color="auto"/>
              <w:left w:val="single" w:sz="12" w:space="0" w:color="auto"/>
              <w:bottom w:val="single" w:sz="4" w:space="0" w:color="auto"/>
              <w:right w:val="single" w:sz="4" w:space="0" w:color="auto"/>
            </w:tcBorders>
          </w:tcPr>
          <w:p w:rsidR="00AF2C2E" w:rsidRPr="00654188" w:rsidRDefault="00AF2C2E" w:rsidP="00930349">
            <w:pPr>
              <w:spacing w:after="40"/>
              <w:rPr>
                <w:rFonts w:ascii="Arial Narrow" w:hAnsi="Arial Narrow" w:cs="Arial"/>
                <w:b/>
                <w:color w:val="000000" w:themeColor="text1"/>
                <w:sz w:val="20"/>
                <w:szCs w:val="18"/>
              </w:rPr>
            </w:pPr>
            <w:r>
              <w:rPr>
                <w:rFonts w:ascii="Arial Narrow" w:hAnsi="Arial Narrow" w:cs="Arial"/>
                <w:b/>
                <w:color w:val="000000" w:themeColor="text1"/>
                <w:sz w:val="20"/>
                <w:szCs w:val="18"/>
              </w:rPr>
              <w:t>Wed  11</w:t>
            </w:r>
            <w:r w:rsidRPr="00D915B9">
              <w:rPr>
                <w:rFonts w:ascii="Arial Narrow" w:hAnsi="Arial Narrow" w:cs="Arial"/>
                <w:b/>
                <w:color w:val="000000" w:themeColor="text1"/>
                <w:sz w:val="20"/>
                <w:szCs w:val="18"/>
                <w:vertAlign w:val="superscript"/>
              </w:rPr>
              <w:t>th</w:t>
            </w:r>
            <w:r>
              <w:rPr>
                <w:rFonts w:ascii="Arial Narrow" w:hAnsi="Arial Narrow" w:cs="Arial"/>
                <w:b/>
                <w:color w:val="000000" w:themeColor="text1"/>
                <w:sz w:val="20"/>
                <w:szCs w:val="18"/>
              </w:rPr>
              <w:t xml:space="preserve"> </w:t>
            </w:r>
          </w:p>
        </w:tc>
        <w:tc>
          <w:tcPr>
            <w:tcW w:w="660" w:type="pct"/>
            <w:gridSpan w:val="6"/>
            <w:tcBorders>
              <w:top w:val="single" w:sz="4" w:space="0" w:color="auto"/>
              <w:left w:val="single" w:sz="4" w:space="0" w:color="auto"/>
              <w:bottom w:val="single" w:sz="4" w:space="0" w:color="auto"/>
              <w:right w:val="single" w:sz="4" w:space="0" w:color="auto"/>
            </w:tcBorders>
          </w:tcPr>
          <w:p w:rsidR="00AF2C2E" w:rsidRPr="00654188" w:rsidRDefault="00AF2C2E" w:rsidP="00930349">
            <w:pPr>
              <w:spacing w:after="40"/>
              <w:jc w:val="right"/>
              <w:rPr>
                <w:rFonts w:ascii="Arial Narrow" w:hAnsi="Arial Narrow" w:cs="Arial"/>
                <w:b/>
                <w:color w:val="000000" w:themeColor="text1"/>
                <w:sz w:val="20"/>
                <w:szCs w:val="18"/>
              </w:rPr>
            </w:pPr>
          </w:p>
        </w:tc>
        <w:tc>
          <w:tcPr>
            <w:tcW w:w="3652" w:type="pct"/>
            <w:gridSpan w:val="6"/>
            <w:tcBorders>
              <w:top w:val="single" w:sz="4" w:space="0" w:color="auto"/>
              <w:left w:val="single" w:sz="4" w:space="0" w:color="auto"/>
              <w:bottom w:val="single" w:sz="4" w:space="0" w:color="auto"/>
              <w:right w:val="single" w:sz="12" w:space="0" w:color="auto"/>
            </w:tcBorders>
          </w:tcPr>
          <w:p w:rsidR="00AF2C2E" w:rsidRPr="00654188" w:rsidRDefault="00AF2C2E" w:rsidP="00930349">
            <w:pPr>
              <w:shd w:val="clear" w:color="auto" w:fill="FFFFFF"/>
              <w:rPr>
                <w:rFonts w:ascii="Arial" w:hAnsi="Arial" w:cs="Arial"/>
                <w:b/>
                <w:color w:val="1D2228"/>
                <w:sz w:val="20"/>
                <w:szCs w:val="36"/>
              </w:rPr>
            </w:pPr>
            <w:r>
              <w:rPr>
                <w:rFonts w:ascii="Arial" w:hAnsi="Arial" w:cs="Arial"/>
                <w:b/>
                <w:color w:val="1D2228"/>
                <w:sz w:val="20"/>
                <w:szCs w:val="36"/>
              </w:rPr>
              <w:t xml:space="preserve">Aidan Ladies Christmas Lunch  </w:t>
            </w:r>
            <w:r w:rsidRPr="001C0460">
              <w:rPr>
                <w:rFonts w:ascii="Arial Narrow" w:hAnsi="Arial Narrow" w:cs="Arial"/>
                <w:color w:val="1D2228"/>
                <w:sz w:val="20"/>
                <w:szCs w:val="36"/>
              </w:rPr>
              <w:t>(advance booking essential)</w:t>
            </w:r>
          </w:p>
        </w:tc>
      </w:tr>
      <w:tr w:rsidR="00AF2C2E" w:rsidRPr="00654188" w:rsidTr="00A76C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pct"/>
        </w:trPr>
        <w:tc>
          <w:tcPr>
            <w:tcW w:w="679" w:type="pct"/>
            <w:gridSpan w:val="2"/>
            <w:tcBorders>
              <w:top w:val="single" w:sz="4" w:space="0" w:color="auto"/>
              <w:left w:val="single" w:sz="12" w:space="0" w:color="auto"/>
              <w:bottom w:val="single" w:sz="4" w:space="0" w:color="auto"/>
              <w:right w:val="single" w:sz="4" w:space="0" w:color="auto"/>
            </w:tcBorders>
          </w:tcPr>
          <w:p w:rsidR="00AF2C2E" w:rsidRPr="00654188" w:rsidRDefault="00AF2C2E" w:rsidP="00DE2BB5">
            <w:pPr>
              <w:spacing w:after="40"/>
              <w:rPr>
                <w:rFonts w:ascii="Arial Narrow" w:hAnsi="Arial Narrow" w:cs="Arial"/>
                <w:b/>
                <w:color w:val="000000" w:themeColor="text1"/>
                <w:sz w:val="20"/>
                <w:szCs w:val="18"/>
              </w:rPr>
            </w:pPr>
            <w:r>
              <w:rPr>
                <w:rFonts w:ascii="Arial Narrow" w:hAnsi="Arial Narrow" w:cs="Arial"/>
                <w:b/>
                <w:color w:val="000000" w:themeColor="text1"/>
                <w:sz w:val="20"/>
                <w:szCs w:val="18"/>
              </w:rPr>
              <w:t>Sat    14</w:t>
            </w:r>
            <w:r w:rsidRPr="00D915B9">
              <w:rPr>
                <w:rFonts w:ascii="Arial Narrow" w:hAnsi="Arial Narrow" w:cs="Arial"/>
                <w:b/>
                <w:color w:val="000000" w:themeColor="text1"/>
                <w:sz w:val="20"/>
                <w:szCs w:val="18"/>
                <w:vertAlign w:val="superscript"/>
              </w:rPr>
              <w:t>th</w:t>
            </w:r>
          </w:p>
        </w:tc>
        <w:tc>
          <w:tcPr>
            <w:tcW w:w="660" w:type="pct"/>
            <w:gridSpan w:val="6"/>
            <w:tcBorders>
              <w:top w:val="single" w:sz="4" w:space="0" w:color="auto"/>
              <w:left w:val="single" w:sz="4" w:space="0" w:color="auto"/>
              <w:bottom w:val="single" w:sz="4" w:space="0" w:color="auto"/>
              <w:right w:val="single" w:sz="4" w:space="0" w:color="auto"/>
            </w:tcBorders>
          </w:tcPr>
          <w:p w:rsidR="00AF2C2E" w:rsidRPr="00654188" w:rsidRDefault="00AF2C2E" w:rsidP="00DE2BB5">
            <w:pPr>
              <w:spacing w:after="40"/>
              <w:jc w:val="right"/>
              <w:rPr>
                <w:rFonts w:ascii="Arial Narrow" w:hAnsi="Arial Narrow" w:cs="Arial"/>
                <w:b/>
                <w:color w:val="000000" w:themeColor="text1"/>
                <w:sz w:val="20"/>
                <w:szCs w:val="18"/>
              </w:rPr>
            </w:pPr>
            <w:r>
              <w:rPr>
                <w:rFonts w:ascii="Arial Narrow" w:hAnsi="Arial Narrow" w:cs="Arial"/>
                <w:b/>
                <w:color w:val="000000" w:themeColor="text1"/>
                <w:sz w:val="20"/>
                <w:szCs w:val="18"/>
              </w:rPr>
              <w:t>11.00am</w:t>
            </w:r>
          </w:p>
        </w:tc>
        <w:tc>
          <w:tcPr>
            <w:tcW w:w="3652" w:type="pct"/>
            <w:gridSpan w:val="6"/>
            <w:tcBorders>
              <w:top w:val="single" w:sz="4" w:space="0" w:color="auto"/>
              <w:left w:val="single" w:sz="4" w:space="0" w:color="auto"/>
              <w:bottom w:val="single" w:sz="4" w:space="0" w:color="auto"/>
              <w:right w:val="single" w:sz="12" w:space="0" w:color="auto"/>
            </w:tcBorders>
          </w:tcPr>
          <w:p w:rsidR="00AF2C2E" w:rsidRPr="00440798" w:rsidRDefault="00440798" w:rsidP="00DE2BB5">
            <w:pPr>
              <w:shd w:val="clear" w:color="auto" w:fill="FFFFFF"/>
              <w:rPr>
                <w:rFonts w:ascii="Arial Narrow" w:hAnsi="Arial Narrow" w:cs="Arial"/>
                <w:color w:val="1D2228"/>
                <w:sz w:val="20"/>
                <w:szCs w:val="36"/>
              </w:rPr>
            </w:pPr>
            <w:r w:rsidRPr="00440798">
              <w:rPr>
                <w:rFonts w:ascii="Arial Narrow" w:hAnsi="Arial Narrow" w:cs="Arial"/>
                <w:color w:val="1D2228"/>
                <w:sz w:val="20"/>
                <w:szCs w:val="36"/>
              </w:rPr>
              <w:t>(to 11.30am)</w:t>
            </w:r>
            <w:r w:rsidRPr="00440798">
              <w:rPr>
                <w:rFonts w:ascii="Arial Narrow" w:hAnsi="Arial Narrow" w:cs="Arial"/>
                <w:b/>
                <w:color w:val="1D2228"/>
                <w:sz w:val="20"/>
                <w:szCs w:val="36"/>
              </w:rPr>
              <w:t xml:space="preserve"> </w:t>
            </w:r>
            <w:r>
              <w:rPr>
                <w:rFonts w:ascii="Arial Narrow" w:hAnsi="Arial Narrow" w:cs="Arial"/>
                <w:b/>
                <w:color w:val="1D2228"/>
                <w:sz w:val="20"/>
                <w:szCs w:val="36"/>
              </w:rPr>
              <w:t xml:space="preserve"> </w:t>
            </w:r>
            <w:r w:rsidR="00AF2C2E" w:rsidRPr="00440798">
              <w:rPr>
                <w:rFonts w:ascii="Arial Narrow" w:hAnsi="Arial Narrow" w:cs="Arial"/>
                <w:b/>
                <w:color w:val="1D2228"/>
                <w:sz w:val="20"/>
                <w:szCs w:val="36"/>
              </w:rPr>
              <w:t xml:space="preserve">Carol Singing for Christian Aid </w:t>
            </w:r>
            <w:r w:rsidR="00AF2C2E" w:rsidRPr="00440798">
              <w:rPr>
                <w:rFonts w:ascii="Arial Narrow" w:hAnsi="Arial Narrow" w:cs="Arial"/>
                <w:color w:val="1D2228"/>
                <w:sz w:val="20"/>
                <w:szCs w:val="36"/>
              </w:rPr>
              <w:t>– St George’s Centre</w:t>
            </w:r>
          </w:p>
        </w:tc>
      </w:tr>
      <w:tr w:rsidR="00AF2C2E" w:rsidRPr="00654188" w:rsidTr="00A76C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pct"/>
        </w:trPr>
        <w:tc>
          <w:tcPr>
            <w:tcW w:w="679" w:type="pct"/>
            <w:gridSpan w:val="2"/>
            <w:tcBorders>
              <w:top w:val="single" w:sz="4" w:space="0" w:color="auto"/>
              <w:left w:val="single" w:sz="12" w:space="0" w:color="auto"/>
              <w:bottom w:val="single" w:sz="4" w:space="0" w:color="auto"/>
              <w:right w:val="single" w:sz="4" w:space="0" w:color="auto"/>
            </w:tcBorders>
          </w:tcPr>
          <w:p w:rsidR="00AF2C2E" w:rsidRPr="00654188" w:rsidRDefault="00AF2C2E" w:rsidP="00930349">
            <w:pPr>
              <w:spacing w:after="40"/>
              <w:rPr>
                <w:rFonts w:ascii="Arial Narrow" w:hAnsi="Arial Narrow" w:cs="Arial"/>
                <w:b/>
                <w:color w:val="000000" w:themeColor="text1"/>
                <w:sz w:val="20"/>
                <w:szCs w:val="18"/>
              </w:rPr>
            </w:pPr>
            <w:r>
              <w:rPr>
                <w:rFonts w:ascii="Arial Narrow" w:hAnsi="Arial Narrow" w:cs="Arial"/>
                <w:b/>
                <w:color w:val="000000" w:themeColor="text1"/>
                <w:sz w:val="20"/>
                <w:szCs w:val="18"/>
              </w:rPr>
              <w:t>Sun   22</w:t>
            </w:r>
            <w:r w:rsidRPr="00D915B9">
              <w:rPr>
                <w:rFonts w:ascii="Arial Narrow" w:hAnsi="Arial Narrow" w:cs="Arial"/>
                <w:b/>
                <w:color w:val="000000" w:themeColor="text1"/>
                <w:sz w:val="20"/>
                <w:szCs w:val="18"/>
                <w:vertAlign w:val="superscript"/>
              </w:rPr>
              <w:t>nd</w:t>
            </w:r>
          </w:p>
        </w:tc>
        <w:tc>
          <w:tcPr>
            <w:tcW w:w="660" w:type="pct"/>
            <w:gridSpan w:val="6"/>
            <w:tcBorders>
              <w:top w:val="single" w:sz="4" w:space="0" w:color="auto"/>
              <w:left w:val="single" w:sz="4" w:space="0" w:color="auto"/>
              <w:bottom w:val="single" w:sz="4" w:space="0" w:color="auto"/>
              <w:right w:val="single" w:sz="4" w:space="0" w:color="auto"/>
            </w:tcBorders>
          </w:tcPr>
          <w:p w:rsidR="00AF2C2E" w:rsidRPr="00654188" w:rsidRDefault="00AF2C2E" w:rsidP="00930349">
            <w:pPr>
              <w:spacing w:after="40"/>
              <w:jc w:val="right"/>
              <w:rPr>
                <w:rFonts w:ascii="Arial Narrow" w:hAnsi="Arial Narrow" w:cs="Arial"/>
                <w:b/>
                <w:color w:val="000000" w:themeColor="text1"/>
                <w:sz w:val="20"/>
                <w:szCs w:val="18"/>
              </w:rPr>
            </w:pPr>
            <w:r>
              <w:rPr>
                <w:rFonts w:ascii="Arial Narrow" w:hAnsi="Arial Narrow" w:cs="Arial"/>
                <w:b/>
                <w:color w:val="000000" w:themeColor="text1"/>
                <w:sz w:val="20"/>
                <w:szCs w:val="18"/>
              </w:rPr>
              <w:t>10.00am</w:t>
            </w:r>
          </w:p>
        </w:tc>
        <w:tc>
          <w:tcPr>
            <w:tcW w:w="3652" w:type="pct"/>
            <w:gridSpan w:val="6"/>
            <w:tcBorders>
              <w:top w:val="single" w:sz="4" w:space="0" w:color="auto"/>
              <w:left w:val="single" w:sz="4" w:space="0" w:color="auto"/>
              <w:bottom w:val="single" w:sz="4" w:space="0" w:color="auto"/>
              <w:right w:val="single" w:sz="12" w:space="0" w:color="auto"/>
            </w:tcBorders>
          </w:tcPr>
          <w:p w:rsidR="00AF2C2E" w:rsidRPr="00654188" w:rsidRDefault="00AF2C2E" w:rsidP="00930349">
            <w:pPr>
              <w:shd w:val="clear" w:color="auto" w:fill="FFFFFF"/>
              <w:rPr>
                <w:rFonts w:ascii="Arial" w:hAnsi="Arial" w:cs="Arial"/>
                <w:b/>
                <w:color w:val="1D2228"/>
                <w:sz w:val="20"/>
                <w:szCs w:val="36"/>
              </w:rPr>
            </w:pPr>
            <w:r>
              <w:rPr>
                <w:rFonts w:ascii="Arial" w:hAnsi="Arial" w:cs="Arial"/>
                <w:b/>
                <w:color w:val="1D2228"/>
                <w:sz w:val="20"/>
                <w:szCs w:val="36"/>
              </w:rPr>
              <w:t>Nine Lessons with Carols &amp; Eucharist</w:t>
            </w:r>
          </w:p>
        </w:tc>
      </w:tr>
      <w:tr w:rsidR="00AF2C2E" w:rsidRPr="00654188" w:rsidTr="00A76C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pct"/>
        </w:trPr>
        <w:tc>
          <w:tcPr>
            <w:tcW w:w="679" w:type="pct"/>
            <w:gridSpan w:val="2"/>
            <w:tcBorders>
              <w:top w:val="single" w:sz="4" w:space="0" w:color="auto"/>
              <w:left w:val="single" w:sz="12" w:space="0" w:color="auto"/>
              <w:bottom w:val="single" w:sz="4" w:space="0" w:color="auto"/>
              <w:right w:val="single" w:sz="4" w:space="0" w:color="auto"/>
            </w:tcBorders>
          </w:tcPr>
          <w:p w:rsidR="00AF2C2E" w:rsidRPr="00654188" w:rsidRDefault="00AF2C2E" w:rsidP="00930349">
            <w:pPr>
              <w:spacing w:after="40"/>
              <w:rPr>
                <w:rFonts w:ascii="Arial Narrow" w:hAnsi="Arial Narrow" w:cs="Arial"/>
                <w:b/>
                <w:color w:val="000000" w:themeColor="text1"/>
                <w:sz w:val="20"/>
                <w:szCs w:val="18"/>
              </w:rPr>
            </w:pPr>
            <w:r>
              <w:rPr>
                <w:rFonts w:ascii="Arial Narrow" w:hAnsi="Arial Narrow" w:cs="Arial"/>
                <w:b/>
                <w:color w:val="000000" w:themeColor="text1"/>
                <w:sz w:val="20"/>
                <w:szCs w:val="18"/>
              </w:rPr>
              <w:t>Tue   24</w:t>
            </w:r>
            <w:r w:rsidRPr="00D915B9">
              <w:rPr>
                <w:rFonts w:ascii="Arial Narrow" w:hAnsi="Arial Narrow" w:cs="Arial"/>
                <w:b/>
                <w:color w:val="000000" w:themeColor="text1"/>
                <w:sz w:val="20"/>
                <w:szCs w:val="18"/>
                <w:vertAlign w:val="superscript"/>
              </w:rPr>
              <w:t>th</w:t>
            </w:r>
            <w:r>
              <w:rPr>
                <w:rFonts w:ascii="Arial Narrow" w:hAnsi="Arial Narrow" w:cs="Arial"/>
                <w:b/>
                <w:color w:val="000000" w:themeColor="text1"/>
                <w:sz w:val="20"/>
                <w:szCs w:val="18"/>
              </w:rPr>
              <w:t xml:space="preserve"> </w:t>
            </w:r>
          </w:p>
        </w:tc>
        <w:tc>
          <w:tcPr>
            <w:tcW w:w="660" w:type="pct"/>
            <w:gridSpan w:val="6"/>
            <w:tcBorders>
              <w:top w:val="single" w:sz="4" w:space="0" w:color="auto"/>
              <w:left w:val="single" w:sz="4" w:space="0" w:color="auto"/>
              <w:bottom w:val="single" w:sz="4" w:space="0" w:color="auto"/>
              <w:right w:val="single" w:sz="4" w:space="0" w:color="auto"/>
            </w:tcBorders>
          </w:tcPr>
          <w:p w:rsidR="00AF2C2E" w:rsidRPr="00654188" w:rsidRDefault="00AF2C2E" w:rsidP="00D915B9">
            <w:pPr>
              <w:spacing w:after="40"/>
              <w:jc w:val="right"/>
              <w:rPr>
                <w:rFonts w:ascii="Arial Narrow" w:hAnsi="Arial Narrow" w:cs="Arial"/>
                <w:b/>
                <w:color w:val="000000" w:themeColor="text1"/>
                <w:sz w:val="20"/>
                <w:szCs w:val="18"/>
              </w:rPr>
            </w:pPr>
            <w:r>
              <w:rPr>
                <w:rFonts w:ascii="Arial Narrow" w:hAnsi="Arial Narrow" w:cs="Arial"/>
                <w:b/>
                <w:color w:val="000000" w:themeColor="text1"/>
                <w:sz w:val="20"/>
                <w:szCs w:val="18"/>
              </w:rPr>
              <w:t>2.00pm</w:t>
            </w:r>
            <w:r>
              <w:rPr>
                <w:rFonts w:ascii="Arial Narrow" w:hAnsi="Arial Narrow" w:cs="Arial"/>
                <w:b/>
                <w:color w:val="000000" w:themeColor="text1"/>
                <w:sz w:val="20"/>
                <w:szCs w:val="18"/>
              </w:rPr>
              <w:br/>
              <w:t>4.00pm</w:t>
            </w:r>
            <w:r>
              <w:rPr>
                <w:rFonts w:ascii="Arial Narrow" w:hAnsi="Arial Narrow" w:cs="Arial"/>
                <w:b/>
                <w:color w:val="000000" w:themeColor="text1"/>
                <w:sz w:val="20"/>
                <w:szCs w:val="18"/>
              </w:rPr>
              <w:br/>
              <w:t>11.30pm</w:t>
            </w:r>
          </w:p>
        </w:tc>
        <w:tc>
          <w:tcPr>
            <w:tcW w:w="2871" w:type="pct"/>
            <w:gridSpan w:val="4"/>
            <w:tcBorders>
              <w:top w:val="single" w:sz="4" w:space="0" w:color="auto"/>
              <w:left w:val="single" w:sz="4" w:space="0" w:color="auto"/>
              <w:bottom w:val="single" w:sz="4" w:space="0" w:color="auto"/>
            </w:tcBorders>
          </w:tcPr>
          <w:p w:rsidR="00AF2C2E" w:rsidRPr="00654188" w:rsidRDefault="00AF2C2E" w:rsidP="00271893">
            <w:pPr>
              <w:shd w:val="clear" w:color="auto" w:fill="FFFFFF"/>
              <w:rPr>
                <w:rFonts w:ascii="Arial" w:hAnsi="Arial" w:cs="Arial"/>
                <w:b/>
                <w:color w:val="1D2228"/>
                <w:sz w:val="20"/>
                <w:szCs w:val="36"/>
              </w:rPr>
            </w:pPr>
            <w:r w:rsidRPr="00271893">
              <w:rPr>
                <w:rFonts w:ascii="Arial" w:hAnsi="Arial" w:cs="Arial"/>
                <w:b/>
                <w:color w:val="000000" w:themeColor="text1"/>
                <w:sz w:val="20"/>
                <w:szCs w:val="36"/>
              </w:rPr>
              <w:t>Carol Singing outside Tesco, Valley Drive</w:t>
            </w:r>
            <w:r>
              <w:rPr>
                <w:rFonts w:ascii="Arial" w:hAnsi="Arial" w:cs="Arial"/>
                <w:b/>
                <w:color w:val="1D2228"/>
                <w:sz w:val="20"/>
                <w:szCs w:val="36"/>
              </w:rPr>
              <w:br/>
              <w:t>Crib &amp; Christingle  Service</w:t>
            </w:r>
            <w:r>
              <w:rPr>
                <w:rFonts w:ascii="Arial" w:hAnsi="Arial" w:cs="Arial"/>
                <w:b/>
                <w:color w:val="1D2228"/>
                <w:sz w:val="20"/>
                <w:szCs w:val="36"/>
              </w:rPr>
              <w:br/>
              <w:t>Midnight Mass</w:t>
            </w:r>
          </w:p>
        </w:tc>
        <w:tc>
          <w:tcPr>
            <w:tcW w:w="781" w:type="pct"/>
            <w:gridSpan w:val="2"/>
            <w:tcBorders>
              <w:top w:val="single" w:sz="4" w:space="0" w:color="auto"/>
              <w:bottom w:val="single" w:sz="4" w:space="0" w:color="auto"/>
              <w:right w:val="single" w:sz="12" w:space="0" w:color="auto"/>
            </w:tcBorders>
          </w:tcPr>
          <w:p w:rsidR="00AF2C2E" w:rsidRPr="00654188" w:rsidRDefault="00AF2C2E" w:rsidP="00930349">
            <w:pPr>
              <w:shd w:val="clear" w:color="auto" w:fill="FFFFFF"/>
              <w:rPr>
                <w:rFonts w:ascii="Arial" w:hAnsi="Arial" w:cs="Arial"/>
                <w:b/>
                <w:color w:val="1D2228"/>
                <w:sz w:val="20"/>
                <w:szCs w:val="36"/>
              </w:rPr>
            </w:pPr>
            <w:r w:rsidRPr="001C0460">
              <w:rPr>
                <w:rFonts w:ascii="Arial" w:hAnsi="Arial" w:cs="Arial"/>
                <w:b/>
                <w:noProof/>
                <w:color w:val="1D2228"/>
                <w:sz w:val="20"/>
                <w:szCs w:val="36"/>
              </w:rPr>
              <w:drawing>
                <wp:inline distT="0" distB="0" distL="0" distR="0" wp14:anchorId="6DE0B02A" wp14:editId="5FD33F81">
                  <wp:extent cx="551434" cy="463296"/>
                  <wp:effectExtent l="19050" t="0" r="1016" b="0"/>
                  <wp:docPr id="10" name="Picture 3" descr="MCj04126980000[1]"/>
                  <wp:cNvGraphicFramePr/>
                  <a:graphic xmlns:a="http://schemas.openxmlformats.org/drawingml/2006/main">
                    <a:graphicData uri="http://schemas.openxmlformats.org/drawingml/2006/picture">
                      <pic:pic xmlns:pic="http://schemas.openxmlformats.org/drawingml/2006/picture">
                        <pic:nvPicPr>
                          <pic:cNvPr id="20" name="Picture 1452" descr="MCj04126980000[1]"/>
                          <pic:cNvPicPr>
                            <a:picLocks noChangeAspect="1" noChangeArrowheads="1"/>
                          </pic:cNvPicPr>
                        </pic:nvPicPr>
                        <pic:blipFill>
                          <a:blip r:embed="rId16">
                            <a:grayscl/>
                          </a:blip>
                          <a:srcRect/>
                          <a:stretch>
                            <a:fillRect/>
                          </a:stretch>
                        </pic:blipFill>
                        <pic:spPr bwMode="auto">
                          <a:xfrm>
                            <a:off x="0" y="0"/>
                            <a:ext cx="551934" cy="463716"/>
                          </a:xfrm>
                          <a:prstGeom prst="rect">
                            <a:avLst/>
                          </a:prstGeom>
                          <a:noFill/>
                          <a:ln w="9525">
                            <a:noFill/>
                            <a:miter lim="800000"/>
                            <a:headEnd/>
                            <a:tailEnd/>
                          </a:ln>
                        </pic:spPr>
                      </pic:pic>
                    </a:graphicData>
                  </a:graphic>
                </wp:inline>
              </w:drawing>
            </w:r>
          </w:p>
        </w:tc>
      </w:tr>
      <w:tr w:rsidR="00AF2C2E" w:rsidRPr="00654188" w:rsidTr="00A76C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pct"/>
        </w:trPr>
        <w:tc>
          <w:tcPr>
            <w:tcW w:w="679" w:type="pct"/>
            <w:gridSpan w:val="2"/>
            <w:tcBorders>
              <w:top w:val="single" w:sz="4" w:space="0" w:color="auto"/>
              <w:left w:val="single" w:sz="12" w:space="0" w:color="auto"/>
              <w:bottom w:val="single" w:sz="12" w:space="0" w:color="auto"/>
              <w:right w:val="single" w:sz="4" w:space="0" w:color="auto"/>
            </w:tcBorders>
          </w:tcPr>
          <w:p w:rsidR="00AF2C2E" w:rsidRPr="00654188" w:rsidRDefault="00AF2C2E" w:rsidP="001C0460">
            <w:pPr>
              <w:spacing w:after="40"/>
              <w:rPr>
                <w:rFonts w:ascii="Arial Narrow" w:hAnsi="Arial Narrow" w:cs="Arial"/>
                <w:b/>
                <w:color w:val="000000" w:themeColor="text1"/>
                <w:sz w:val="20"/>
                <w:szCs w:val="18"/>
              </w:rPr>
            </w:pPr>
            <w:r>
              <w:rPr>
                <w:rFonts w:ascii="Arial Narrow" w:hAnsi="Arial Narrow" w:cs="Arial"/>
                <w:b/>
                <w:color w:val="000000" w:themeColor="text1"/>
                <w:sz w:val="20"/>
                <w:szCs w:val="18"/>
              </w:rPr>
              <w:t>Wed  25</w:t>
            </w:r>
            <w:r w:rsidRPr="00D915B9">
              <w:rPr>
                <w:rFonts w:ascii="Arial Narrow" w:hAnsi="Arial Narrow" w:cs="Arial"/>
                <w:b/>
                <w:color w:val="000000" w:themeColor="text1"/>
                <w:sz w:val="20"/>
                <w:szCs w:val="18"/>
                <w:vertAlign w:val="superscript"/>
              </w:rPr>
              <w:t>th</w:t>
            </w:r>
            <w:r>
              <w:rPr>
                <w:rFonts w:ascii="Arial Narrow" w:hAnsi="Arial Narrow" w:cs="Arial"/>
                <w:b/>
                <w:color w:val="000000" w:themeColor="text1"/>
                <w:sz w:val="20"/>
                <w:szCs w:val="18"/>
              </w:rPr>
              <w:t xml:space="preserve"> </w:t>
            </w:r>
          </w:p>
        </w:tc>
        <w:tc>
          <w:tcPr>
            <w:tcW w:w="660" w:type="pct"/>
            <w:gridSpan w:val="6"/>
            <w:tcBorders>
              <w:top w:val="single" w:sz="4" w:space="0" w:color="auto"/>
              <w:left w:val="single" w:sz="4" w:space="0" w:color="auto"/>
              <w:bottom w:val="single" w:sz="12" w:space="0" w:color="auto"/>
              <w:right w:val="single" w:sz="4" w:space="0" w:color="auto"/>
            </w:tcBorders>
          </w:tcPr>
          <w:p w:rsidR="00AF2C2E" w:rsidRPr="00654188" w:rsidRDefault="00AF2C2E" w:rsidP="00930349">
            <w:pPr>
              <w:spacing w:after="40"/>
              <w:jc w:val="right"/>
              <w:rPr>
                <w:rFonts w:ascii="Arial Narrow" w:hAnsi="Arial Narrow" w:cs="Arial"/>
                <w:b/>
                <w:color w:val="000000" w:themeColor="text1"/>
                <w:sz w:val="20"/>
                <w:szCs w:val="18"/>
              </w:rPr>
            </w:pPr>
            <w:r>
              <w:rPr>
                <w:rFonts w:ascii="Arial Narrow" w:hAnsi="Arial Narrow" w:cs="Arial"/>
                <w:b/>
                <w:color w:val="000000" w:themeColor="text1"/>
                <w:sz w:val="20"/>
                <w:szCs w:val="18"/>
              </w:rPr>
              <w:t>10.00am</w:t>
            </w:r>
          </w:p>
        </w:tc>
        <w:tc>
          <w:tcPr>
            <w:tcW w:w="3652" w:type="pct"/>
            <w:gridSpan w:val="6"/>
            <w:tcBorders>
              <w:top w:val="single" w:sz="4" w:space="0" w:color="auto"/>
              <w:left w:val="single" w:sz="4" w:space="0" w:color="auto"/>
              <w:bottom w:val="single" w:sz="12" w:space="0" w:color="auto"/>
              <w:right w:val="single" w:sz="12" w:space="0" w:color="auto"/>
            </w:tcBorders>
          </w:tcPr>
          <w:p w:rsidR="00AF2C2E" w:rsidRPr="00654188" w:rsidRDefault="00AF2C2E" w:rsidP="00930349">
            <w:pPr>
              <w:shd w:val="clear" w:color="auto" w:fill="FFFFFF"/>
              <w:rPr>
                <w:rFonts w:ascii="Arial" w:hAnsi="Arial" w:cs="Arial"/>
                <w:b/>
                <w:color w:val="1D2228"/>
                <w:sz w:val="20"/>
                <w:szCs w:val="36"/>
              </w:rPr>
            </w:pPr>
            <w:r>
              <w:rPr>
                <w:rFonts w:ascii="Arial" w:hAnsi="Arial" w:cs="Arial"/>
                <w:b/>
                <w:color w:val="1D2228"/>
                <w:sz w:val="20"/>
                <w:szCs w:val="36"/>
              </w:rPr>
              <w:t>Eucharist for Christmas Day</w:t>
            </w:r>
          </w:p>
        </w:tc>
      </w:tr>
      <w:tr w:rsidR="00AF2C2E" w:rsidRPr="004C7D7D" w:rsidTr="00F729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5"/>
          </w:tcPr>
          <w:p w:rsidR="00AF2C2E" w:rsidRPr="004C7D7D" w:rsidRDefault="00AF2C2E" w:rsidP="00DE2BB5">
            <w:pPr>
              <w:jc w:val="center"/>
              <w:rPr>
                <w:rFonts w:ascii="Wingdings 2" w:hAnsi="Wingdings 2"/>
                <w:color w:val="000000" w:themeColor="text1"/>
                <w:sz w:val="18"/>
                <w:szCs w:val="22"/>
              </w:rPr>
            </w:pPr>
          </w:p>
        </w:tc>
      </w:tr>
      <w:tr w:rsidR="00A76C15" w:rsidRPr="004C7D7D" w:rsidTr="002E0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5"/>
          </w:tcPr>
          <w:p w:rsidR="00A76C15" w:rsidRPr="004C7D7D" w:rsidRDefault="00A76C15" w:rsidP="002E06B7">
            <w:pPr>
              <w:rPr>
                <w:rFonts w:ascii="Wingdings 2" w:hAnsi="Wingdings 2"/>
                <w:color w:val="000000" w:themeColor="text1"/>
                <w:sz w:val="18"/>
                <w:szCs w:val="22"/>
              </w:rPr>
            </w:pPr>
          </w:p>
        </w:tc>
      </w:tr>
      <w:tr w:rsidR="00A76C15" w:rsidRPr="00093790" w:rsidTr="002E0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2" w:type="pct"/>
            <w:gridSpan w:val="9"/>
          </w:tcPr>
          <w:p w:rsidR="00A76C15" w:rsidRPr="00C14F86" w:rsidRDefault="00A76C15" w:rsidP="002A4F49">
            <w:pPr>
              <w:rPr>
                <w:rFonts w:ascii="Rockwell" w:hAnsi="Rockwell" w:cs="Arial"/>
                <w:b/>
                <w:noProof/>
                <w:u w:val="single"/>
              </w:rPr>
            </w:pPr>
            <w:r>
              <w:rPr>
                <w:rFonts w:ascii="Rockwell" w:hAnsi="Rockwell" w:cs="Arial"/>
                <w:b/>
                <w:noProof/>
                <w:u w:val="single"/>
              </w:rPr>
              <w:t>FOOD BANK</w:t>
            </w:r>
          </w:p>
          <w:p w:rsidR="00A76C15" w:rsidRPr="004F7F64" w:rsidRDefault="00A76C15" w:rsidP="002A4F49">
            <w:pPr>
              <w:rPr>
                <w:rFonts w:ascii="Arial" w:hAnsi="Arial" w:cs="Arial"/>
                <w:noProof/>
                <w:sz w:val="22"/>
              </w:rPr>
            </w:pPr>
            <w:r w:rsidRPr="000A773E">
              <w:rPr>
                <w:rFonts w:ascii="Arial" w:hAnsi="Arial" w:cs="Arial"/>
                <w:noProof/>
                <w:sz w:val="22"/>
              </w:rPr>
              <w:t>There is a collecting box at the back of the church for any donations of food</w:t>
            </w:r>
            <w:r>
              <w:rPr>
                <w:rFonts w:ascii="Arial" w:hAnsi="Arial" w:cs="Arial"/>
                <w:noProof/>
                <w:sz w:val="22"/>
              </w:rPr>
              <w:t>/toiletries</w:t>
            </w:r>
            <w:r w:rsidRPr="000A773E">
              <w:rPr>
                <w:rFonts w:ascii="Arial" w:hAnsi="Arial" w:cs="Arial"/>
                <w:noProof/>
                <w:sz w:val="22"/>
              </w:rPr>
              <w:t xml:space="preserve"> which will b</w:t>
            </w:r>
            <w:r>
              <w:rPr>
                <w:rFonts w:ascii="Arial" w:hAnsi="Arial" w:cs="Arial"/>
                <w:noProof/>
                <w:sz w:val="22"/>
              </w:rPr>
              <w:t xml:space="preserve">e passed to a local Food Bank.    </w:t>
            </w:r>
            <w:r w:rsidRPr="000A773E">
              <w:rPr>
                <w:rFonts w:ascii="Arial" w:hAnsi="Arial" w:cs="Arial"/>
                <w:noProof/>
                <w:sz w:val="22"/>
              </w:rPr>
              <w:t>A list of what is accepted by the Food Bank is posted nearby</w:t>
            </w:r>
            <w:r>
              <w:rPr>
                <w:rFonts w:ascii="Arial" w:hAnsi="Arial" w:cs="Arial"/>
                <w:noProof/>
                <w:sz w:val="22"/>
              </w:rPr>
              <w:t>.</w:t>
            </w:r>
          </w:p>
        </w:tc>
        <w:tc>
          <w:tcPr>
            <w:tcW w:w="1078" w:type="pct"/>
            <w:gridSpan w:val="6"/>
          </w:tcPr>
          <w:p w:rsidR="00A76C15" w:rsidRPr="00093790" w:rsidRDefault="00A76C15" w:rsidP="0089227C">
            <w:pPr>
              <w:jc w:val="center"/>
              <w:rPr>
                <w:rFonts w:ascii="Rockwell" w:hAnsi="Rockwell" w:cs="Arial"/>
                <w:b/>
                <w:sz w:val="22"/>
                <w:szCs w:val="22"/>
              </w:rPr>
            </w:pPr>
            <w:r>
              <w:rPr>
                <w:rFonts w:ascii="Rockwell" w:hAnsi="Rockwell" w:cs="Arial"/>
                <w:b/>
                <w:sz w:val="22"/>
                <w:szCs w:val="22"/>
              </w:rPr>
              <w:t xml:space="preserve"> </w:t>
            </w:r>
            <w:r w:rsidRPr="00A76C15">
              <w:rPr>
                <w:rFonts w:ascii="Rockwell" w:hAnsi="Rockwell" w:cs="Arial"/>
                <w:b/>
                <w:noProof/>
                <w:sz w:val="22"/>
                <w:szCs w:val="22"/>
              </w:rPr>
              <w:drawing>
                <wp:inline distT="0" distB="0" distL="0" distR="0" wp14:anchorId="6B23693E" wp14:editId="4889562D">
                  <wp:extent cx="785841" cy="662530"/>
                  <wp:effectExtent l="19050" t="0" r="0" b="0"/>
                  <wp:docPr id="13" name="Picture 8"/>
                  <wp:cNvGraphicFramePr/>
                  <a:graphic xmlns:a="http://schemas.openxmlformats.org/drawingml/2006/main">
                    <a:graphicData uri="http://schemas.openxmlformats.org/drawingml/2006/picture">
                      <pic:pic xmlns:pic="http://schemas.openxmlformats.org/drawingml/2006/picture">
                        <pic:nvPicPr>
                          <pic:cNvPr id="51" name="Picture 4"/>
                          <pic:cNvPicPr>
                            <a:picLocks noChangeAspect="1" noChangeArrowheads="1"/>
                          </pic:cNvPicPr>
                        </pic:nvPicPr>
                        <pic:blipFill>
                          <a:blip r:embed="rId17">
                            <a:grayscl/>
                          </a:blip>
                          <a:srcRect/>
                          <a:stretch>
                            <a:fillRect/>
                          </a:stretch>
                        </pic:blipFill>
                        <pic:spPr bwMode="auto">
                          <a:xfrm>
                            <a:off x="0" y="0"/>
                            <a:ext cx="786413" cy="663012"/>
                          </a:xfrm>
                          <a:prstGeom prst="rect">
                            <a:avLst/>
                          </a:prstGeom>
                          <a:noFill/>
                          <a:ln w="9525">
                            <a:noFill/>
                            <a:miter lim="800000"/>
                            <a:headEnd/>
                            <a:tailEnd/>
                          </a:ln>
                        </pic:spPr>
                      </pic:pic>
                    </a:graphicData>
                  </a:graphic>
                </wp:inline>
              </w:drawing>
            </w:r>
          </w:p>
        </w:tc>
      </w:tr>
    </w:tbl>
    <w:p w:rsidR="009946B5" w:rsidRPr="00B478A4" w:rsidRDefault="00A76C15" w:rsidP="004F31AB">
      <w:pPr>
        <w:shd w:val="clear" w:color="auto" w:fill="FFFFFF"/>
        <w:jc w:val="center"/>
        <w:rPr>
          <w:rFonts w:ascii="Arial" w:hAnsi="Arial" w:cs="Arial"/>
          <w:color w:val="1D2228"/>
          <w:sz w:val="6"/>
          <w:szCs w:val="4"/>
        </w:rPr>
      </w:pPr>
      <w:r w:rsidRPr="00A76C15">
        <w:rPr>
          <w:rFonts w:ascii="Arial" w:hAnsi="Arial" w:cs="Arial"/>
          <w:noProof/>
          <w:color w:val="1D2228"/>
          <w:sz w:val="6"/>
          <w:szCs w:val="4"/>
        </w:rPr>
        <w:drawing>
          <wp:inline distT="0" distB="0" distL="0" distR="0">
            <wp:extent cx="713232" cy="1432560"/>
            <wp:effectExtent l="0" t="0" r="0" b="0"/>
            <wp:docPr id="14" name="Picture 1" descr="MPj04402810000[1]"/>
            <wp:cNvGraphicFramePr/>
            <a:graphic xmlns:a="http://schemas.openxmlformats.org/drawingml/2006/main">
              <a:graphicData uri="http://schemas.openxmlformats.org/drawingml/2006/picture">
                <pic:pic xmlns:pic="http://schemas.openxmlformats.org/drawingml/2006/picture">
                  <pic:nvPicPr>
                    <pic:cNvPr id="97" name="Picture 34" descr="MPj04402810000[1]"/>
                    <pic:cNvPicPr>
                      <a:picLocks noChangeAspect="1" noChangeArrowheads="1"/>
                    </pic:cNvPicPr>
                  </pic:nvPicPr>
                  <pic:blipFill>
                    <a:blip r:embed="rId18">
                      <a:grayscl/>
                    </a:blip>
                    <a:srcRect/>
                    <a:stretch>
                      <a:fillRect/>
                    </a:stretch>
                  </pic:blipFill>
                  <pic:spPr bwMode="auto">
                    <a:xfrm>
                      <a:off x="0" y="0"/>
                      <a:ext cx="727943" cy="1462107"/>
                    </a:xfrm>
                    <a:prstGeom prst="rect">
                      <a:avLst/>
                    </a:prstGeom>
                    <a:noFill/>
                    <a:ln w="9525">
                      <a:noFill/>
                      <a:miter lim="800000"/>
                      <a:headEnd/>
                      <a:tailEnd/>
                    </a:ln>
                  </pic:spPr>
                </pic:pic>
              </a:graphicData>
            </a:graphic>
          </wp:inline>
        </w:drawing>
      </w:r>
    </w:p>
    <w:tbl>
      <w:tblPr>
        <w:tblStyle w:val="TableGrid"/>
        <w:tblW w:w="0" w:type="auto"/>
        <w:tblLook w:val="04A0" w:firstRow="1" w:lastRow="0" w:firstColumn="1" w:lastColumn="0" w:noHBand="0" w:noVBand="1"/>
      </w:tblPr>
      <w:tblGrid>
        <w:gridCol w:w="7227"/>
      </w:tblGrid>
      <w:tr w:rsidR="001E7B9D" w:rsidRPr="001E7B9D" w:rsidTr="00093790">
        <w:tc>
          <w:tcPr>
            <w:tcW w:w="7227" w:type="dxa"/>
            <w:tcBorders>
              <w:bottom w:val="single" w:sz="4" w:space="0" w:color="auto"/>
            </w:tcBorders>
          </w:tcPr>
          <w:p w:rsidR="004C7D7D" w:rsidRPr="002E06B7" w:rsidRDefault="004C7D7D" w:rsidP="00093790">
            <w:pPr>
              <w:jc w:val="center"/>
              <w:rPr>
                <w:rFonts w:ascii="Cooper Black" w:hAnsi="Cooper Black" w:cs="Arial"/>
                <w:b/>
                <w:bCs/>
                <w:color w:val="000000" w:themeColor="text1"/>
                <w:sz w:val="8"/>
                <w:szCs w:val="8"/>
                <w:u w:val="single"/>
                <w:shd w:val="clear" w:color="auto" w:fill="FFFFFF"/>
              </w:rPr>
            </w:pPr>
          </w:p>
          <w:p w:rsidR="001E7B9D" w:rsidRPr="002E06B7" w:rsidRDefault="001E7B9D" w:rsidP="00093790">
            <w:pPr>
              <w:jc w:val="center"/>
              <w:rPr>
                <w:rFonts w:ascii="Cooper Black" w:hAnsi="Cooper Black" w:cs="Arial"/>
                <w:b/>
                <w:bCs/>
                <w:color w:val="000000" w:themeColor="text1"/>
                <w:sz w:val="36"/>
                <w:szCs w:val="22"/>
                <w:u w:val="single"/>
                <w:shd w:val="clear" w:color="auto" w:fill="FFFFFF"/>
              </w:rPr>
            </w:pPr>
            <w:r w:rsidRPr="002E06B7">
              <w:rPr>
                <w:rFonts w:ascii="Cooper Black" w:hAnsi="Cooper Black" w:cs="Arial"/>
                <w:b/>
                <w:bCs/>
                <w:color w:val="000000" w:themeColor="text1"/>
                <w:sz w:val="36"/>
                <w:szCs w:val="22"/>
                <w:u w:val="single"/>
                <w:shd w:val="clear" w:color="auto" w:fill="FFFFFF"/>
              </w:rPr>
              <w:t>From the Vicar</w:t>
            </w:r>
          </w:p>
          <w:p w:rsidR="00EE2B32" w:rsidRPr="002E06B7" w:rsidRDefault="00EE2B32" w:rsidP="00093790">
            <w:pPr>
              <w:jc w:val="center"/>
              <w:rPr>
                <w:rFonts w:ascii="Cooper Black" w:hAnsi="Cooper Black" w:cs="Arial"/>
                <w:b/>
                <w:bCs/>
                <w:color w:val="000000" w:themeColor="text1"/>
                <w:sz w:val="22"/>
                <w:szCs w:val="22"/>
                <w:u w:val="single"/>
                <w:shd w:val="clear" w:color="auto" w:fill="FFFFFF"/>
              </w:rPr>
            </w:pPr>
          </w:p>
          <w:p w:rsidR="002E06B7" w:rsidRPr="002E06B7" w:rsidRDefault="002E06B7" w:rsidP="002E06B7">
            <w:pPr>
              <w:rPr>
                <w:rFonts w:ascii="Arial" w:hAnsi="Arial" w:cs="Arial"/>
                <w:color w:val="000000" w:themeColor="text1"/>
                <w:sz w:val="23"/>
                <w:szCs w:val="23"/>
              </w:rPr>
            </w:pPr>
            <w:r w:rsidRPr="002E06B7">
              <w:rPr>
                <w:rFonts w:ascii="Arial" w:hAnsi="Arial" w:cs="Arial"/>
                <w:color w:val="000000" w:themeColor="text1"/>
                <w:sz w:val="23"/>
                <w:szCs w:val="23"/>
              </w:rPr>
              <w:t>Welcome to our worship today, for Advent Sunday.</w:t>
            </w:r>
          </w:p>
          <w:p w:rsidR="002E06B7" w:rsidRPr="002E06B7" w:rsidRDefault="002E06B7" w:rsidP="002E06B7">
            <w:pPr>
              <w:rPr>
                <w:rFonts w:ascii="Arial" w:hAnsi="Arial" w:cs="Arial"/>
                <w:color w:val="000000" w:themeColor="text1"/>
                <w:sz w:val="8"/>
                <w:szCs w:val="8"/>
              </w:rPr>
            </w:pPr>
          </w:p>
          <w:p w:rsidR="002E06B7" w:rsidRPr="002E06B7" w:rsidRDefault="002E06B7" w:rsidP="002E06B7">
            <w:pPr>
              <w:rPr>
                <w:rFonts w:ascii="Arial" w:hAnsi="Arial" w:cs="Arial"/>
                <w:color w:val="000000" w:themeColor="text1"/>
                <w:sz w:val="23"/>
                <w:szCs w:val="23"/>
              </w:rPr>
            </w:pPr>
            <w:r w:rsidRPr="002E06B7">
              <w:rPr>
                <w:rFonts w:ascii="Arial" w:hAnsi="Arial" w:cs="Arial"/>
                <w:color w:val="000000" w:themeColor="text1"/>
                <w:sz w:val="23"/>
                <w:szCs w:val="23"/>
              </w:rPr>
              <w:t>Today begins our very special journey to the stable at Bethlehem; together, we will pause on the way each week in our Sunday services. Each of the four weeks picks up a theme from the Bible and we will light a candle each week as a way to ‘mark’ these steps on the way. This week, the theme is ‘The Patriarchs’</w:t>
            </w:r>
            <w:r w:rsidR="00A7124A">
              <w:rPr>
                <w:rFonts w:ascii="Arial" w:hAnsi="Arial" w:cs="Arial"/>
                <w:color w:val="000000" w:themeColor="text1"/>
                <w:sz w:val="23"/>
                <w:szCs w:val="23"/>
              </w:rPr>
              <w:t xml:space="preserve"> </w:t>
            </w:r>
            <w:r w:rsidRPr="002E06B7">
              <w:rPr>
                <w:rFonts w:ascii="Arial" w:hAnsi="Arial" w:cs="Arial"/>
                <w:color w:val="000000" w:themeColor="text1"/>
                <w:sz w:val="23"/>
                <w:szCs w:val="23"/>
              </w:rPr>
              <w:t>-</w:t>
            </w:r>
            <w:r w:rsidR="00A7124A">
              <w:rPr>
                <w:rFonts w:ascii="Arial" w:hAnsi="Arial" w:cs="Arial"/>
                <w:color w:val="000000" w:themeColor="text1"/>
                <w:sz w:val="23"/>
                <w:szCs w:val="23"/>
              </w:rPr>
              <w:t xml:space="preserve"> </w:t>
            </w:r>
            <w:r w:rsidRPr="002E06B7">
              <w:rPr>
                <w:rFonts w:ascii="Arial" w:hAnsi="Arial" w:cs="Arial"/>
                <w:color w:val="000000" w:themeColor="text1"/>
                <w:sz w:val="23"/>
                <w:szCs w:val="23"/>
              </w:rPr>
              <w:t xml:space="preserve">these are the ‘fathers’ of the Biblical story from times long past: Abraham, Isaac, and Jacob. These three people were related: Abraham the father of Isaac and </w:t>
            </w:r>
            <w:proofErr w:type="gramStart"/>
            <w:r w:rsidRPr="002E06B7">
              <w:rPr>
                <w:rFonts w:ascii="Arial" w:hAnsi="Arial" w:cs="Arial"/>
                <w:color w:val="000000" w:themeColor="text1"/>
                <w:sz w:val="23"/>
                <w:szCs w:val="23"/>
              </w:rPr>
              <w:t>he</w:t>
            </w:r>
            <w:proofErr w:type="gramEnd"/>
            <w:r w:rsidRPr="002E06B7">
              <w:rPr>
                <w:rFonts w:ascii="Arial" w:hAnsi="Arial" w:cs="Arial"/>
                <w:color w:val="000000" w:themeColor="text1"/>
                <w:sz w:val="23"/>
                <w:szCs w:val="23"/>
              </w:rPr>
              <w:t xml:space="preserve"> the father of Jacob. In one way, then, this time of year introduces us to two holy families; yes, the </w:t>
            </w:r>
            <w:proofErr w:type="spellStart"/>
            <w:r w:rsidRPr="002E06B7">
              <w:rPr>
                <w:rFonts w:ascii="Arial" w:hAnsi="Arial" w:cs="Arial"/>
                <w:color w:val="000000" w:themeColor="text1"/>
                <w:sz w:val="23"/>
                <w:szCs w:val="23"/>
              </w:rPr>
              <w:t>well known</w:t>
            </w:r>
            <w:proofErr w:type="spellEnd"/>
            <w:r w:rsidRPr="002E06B7">
              <w:rPr>
                <w:rFonts w:ascii="Arial" w:hAnsi="Arial" w:cs="Arial"/>
                <w:color w:val="000000" w:themeColor="text1"/>
                <w:sz w:val="23"/>
                <w:szCs w:val="23"/>
              </w:rPr>
              <w:t xml:space="preserve"> family of Jesus, Mary and Joseph but here in Advent we think of Abraham’s family. Abraham was a her</w:t>
            </w:r>
            <w:r w:rsidR="00A7124A">
              <w:rPr>
                <w:rFonts w:ascii="Arial" w:hAnsi="Arial" w:cs="Arial"/>
                <w:color w:val="000000" w:themeColor="text1"/>
                <w:sz w:val="23"/>
                <w:szCs w:val="23"/>
              </w:rPr>
              <w:t>d</w:t>
            </w:r>
            <w:r w:rsidRPr="002E06B7">
              <w:rPr>
                <w:rFonts w:ascii="Arial" w:hAnsi="Arial" w:cs="Arial"/>
                <w:color w:val="000000" w:themeColor="text1"/>
                <w:sz w:val="23"/>
                <w:szCs w:val="23"/>
              </w:rPr>
              <w:t>sman from what is now Iraq.</w:t>
            </w:r>
          </w:p>
          <w:p w:rsidR="002E06B7" w:rsidRPr="002E06B7" w:rsidRDefault="002E06B7" w:rsidP="002E06B7">
            <w:pPr>
              <w:rPr>
                <w:rFonts w:ascii="Arial" w:hAnsi="Arial" w:cs="Arial"/>
                <w:color w:val="000000" w:themeColor="text1"/>
                <w:sz w:val="23"/>
                <w:szCs w:val="23"/>
              </w:rPr>
            </w:pPr>
            <w:r w:rsidRPr="002E06B7">
              <w:rPr>
                <w:rFonts w:ascii="Arial" w:hAnsi="Arial" w:cs="Arial"/>
                <w:color w:val="000000" w:themeColor="text1"/>
                <w:sz w:val="23"/>
                <w:szCs w:val="23"/>
              </w:rPr>
              <w:t>In around 2000BC God called him from that life and set him on the way to Canaan (modern day Israel-Palestine) which was to be the Promised Land.</w:t>
            </w:r>
          </w:p>
          <w:p w:rsidR="002E06B7" w:rsidRPr="002E06B7" w:rsidRDefault="002E06B7" w:rsidP="002E06B7">
            <w:pPr>
              <w:rPr>
                <w:rFonts w:ascii="Arial" w:hAnsi="Arial" w:cs="Arial"/>
                <w:color w:val="000000" w:themeColor="text1"/>
                <w:sz w:val="8"/>
                <w:szCs w:val="8"/>
              </w:rPr>
            </w:pPr>
          </w:p>
          <w:p w:rsidR="002E06B7" w:rsidRPr="002E06B7" w:rsidRDefault="002E06B7" w:rsidP="002E06B7">
            <w:pPr>
              <w:rPr>
                <w:rFonts w:ascii="Arial" w:hAnsi="Arial" w:cs="Arial"/>
                <w:color w:val="000000" w:themeColor="text1"/>
                <w:sz w:val="23"/>
                <w:szCs w:val="23"/>
              </w:rPr>
            </w:pPr>
            <w:r w:rsidRPr="002E06B7">
              <w:rPr>
                <w:rFonts w:ascii="Arial" w:hAnsi="Arial" w:cs="Arial"/>
                <w:color w:val="000000" w:themeColor="text1"/>
                <w:sz w:val="23"/>
                <w:szCs w:val="23"/>
              </w:rPr>
              <w:t>So, Advent begins with journeying, both Abraham’s but also ours. Our prayer is that we will hear God’s call on our lives and make our own journey to him, in Christ.</w:t>
            </w:r>
          </w:p>
          <w:p w:rsidR="002E06B7" w:rsidRPr="002E06B7" w:rsidRDefault="002E06B7" w:rsidP="002E06B7">
            <w:pPr>
              <w:rPr>
                <w:rFonts w:ascii="Arial" w:hAnsi="Arial" w:cs="Arial"/>
                <w:color w:val="000000" w:themeColor="text1"/>
                <w:sz w:val="8"/>
                <w:szCs w:val="8"/>
              </w:rPr>
            </w:pPr>
          </w:p>
          <w:p w:rsidR="002E06B7" w:rsidRPr="002E06B7" w:rsidRDefault="002E06B7" w:rsidP="002E06B7">
            <w:pPr>
              <w:rPr>
                <w:rFonts w:ascii="Arial" w:hAnsi="Arial" w:cs="Arial"/>
                <w:color w:val="000000" w:themeColor="text1"/>
                <w:sz w:val="23"/>
                <w:szCs w:val="23"/>
              </w:rPr>
            </w:pPr>
            <w:r w:rsidRPr="002E06B7">
              <w:rPr>
                <w:rFonts w:ascii="Arial" w:hAnsi="Arial" w:cs="Arial"/>
                <w:color w:val="000000" w:themeColor="text1"/>
                <w:sz w:val="23"/>
                <w:szCs w:val="23"/>
              </w:rPr>
              <w:t>The service today is special also in the liturgy-we will hear and sing carefully chosen carols, not for Christmas, but for Advent. It is quite hard nowadays to find churches which sing Advent carols, so this is a special event indeed. We will hear readings from scripture which tell the story of God’s action from ancient times to the coming of the Messiah.</w:t>
            </w:r>
          </w:p>
          <w:p w:rsidR="002E06B7" w:rsidRPr="002E06B7" w:rsidRDefault="002E06B7" w:rsidP="002E06B7">
            <w:pPr>
              <w:rPr>
                <w:rFonts w:ascii="Arial" w:hAnsi="Arial" w:cs="Arial"/>
                <w:color w:val="000000" w:themeColor="text1"/>
                <w:sz w:val="23"/>
                <w:szCs w:val="23"/>
              </w:rPr>
            </w:pPr>
            <w:r w:rsidRPr="002E06B7">
              <w:rPr>
                <w:rFonts w:ascii="Arial" w:hAnsi="Arial" w:cs="Arial"/>
                <w:color w:val="000000" w:themeColor="text1"/>
                <w:sz w:val="23"/>
                <w:szCs w:val="23"/>
              </w:rPr>
              <w:t>We will share Holy Communion in a traditional-language service from the Book of Common Prayer.</w:t>
            </w:r>
          </w:p>
          <w:p w:rsidR="002E06B7" w:rsidRPr="002E06B7" w:rsidRDefault="002E06B7" w:rsidP="002E06B7">
            <w:pPr>
              <w:rPr>
                <w:rFonts w:ascii="Arial" w:hAnsi="Arial" w:cs="Arial"/>
                <w:color w:val="000000" w:themeColor="text1"/>
                <w:sz w:val="8"/>
                <w:szCs w:val="8"/>
              </w:rPr>
            </w:pPr>
          </w:p>
          <w:p w:rsidR="002E06B7" w:rsidRPr="002E06B7" w:rsidRDefault="002E06B7" w:rsidP="002E06B7">
            <w:pPr>
              <w:rPr>
                <w:rFonts w:ascii="Arial" w:hAnsi="Arial" w:cs="Arial"/>
                <w:color w:val="000000" w:themeColor="text1"/>
                <w:sz w:val="23"/>
                <w:szCs w:val="23"/>
              </w:rPr>
            </w:pPr>
            <w:r w:rsidRPr="002E06B7">
              <w:rPr>
                <w:rFonts w:ascii="Arial" w:hAnsi="Arial" w:cs="Arial"/>
                <w:color w:val="000000" w:themeColor="text1"/>
                <w:sz w:val="23"/>
                <w:szCs w:val="23"/>
              </w:rPr>
              <w:t>Traditionally, Advent is a season of expectation and preparation: expectation for the coming of Christ both at Bethlehem and at the end of time, and our preparations for that.</w:t>
            </w:r>
          </w:p>
          <w:p w:rsidR="002E06B7" w:rsidRPr="002E06B7" w:rsidRDefault="002E06B7" w:rsidP="002E06B7">
            <w:pPr>
              <w:rPr>
                <w:rFonts w:ascii="Arial" w:hAnsi="Arial" w:cs="Arial"/>
                <w:color w:val="000000" w:themeColor="text1"/>
                <w:sz w:val="23"/>
                <w:szCs w:val="23"/>
              </w:rPr>
            </w:pPr>
            <w:r w:rsidRPr="002E06B7">
              <w:rPr>
                <w:rFonts w:ascii="Arial" w:hAnsi="Arial" w:cs="Arial"/>
                <w:color w:val="000000" w:themeColor="text1"/>
                <w:sz w:val="23"/>
                <w:szCs w:val="23"/>
              </w:rPr>
              <w:t xml:space="preserve">May you </w:t>
            </w:r>
            <w:proofErr w:type="gramStart"/>
            <w:r w:rsidRPr="002E06B7">
              <w:rPr>
                <w:rFonts w:ascii="Arial" w:hAnsi="Arial" w:cs="Arial"/>
                <w:color w:val="000000" w:themeColor="text1"/>
                <w:sz w:val="23"/>
                <w:szCs w:val="23"/>
              </w:rPr>
              <w:t>be</w:t>
            </w:r>
            <w:proofErr w:type="gramEnd"/>
            <w:r w:rsidRPr="002E06B7">
              <w:rPr>
                <w:rFonts w:ascii="Arial" w:hAnsi="Arial" w:cs="Arial"/>
                <w:color w:val="000000" w:themeColor="text1"/>
                <w:sz w:val="23"/>
                <w:szCs w:val="23"/>
              </w:rPr>
              <w:t xml:space="preserve"> blessed richly this Advent on your own journey to Christ.</w:t>
            </w:r>
          </w:p>
          <w:p w:rsidR="002E06B7" w:rsidRPr="002E06B7" w:rsidRDefault="002E06B7" w:rsidP="002E06B7">
            <w:pPr>
              <w:rPr>
                <w:rFonts w:ascii="Arial" w:hAnsi="Arial" w:cs="Arial"/>
                <w:color w:val="000000" w:themeColor="text1"/>
                <w:sz w:val="8"/>
                <w:szCs w:val="8"/>
              </w:rPr>
            </w:pPr>
          </w:p>
          <w:p w:rsidR="002E06B7" w:rsidRPr="00A7124A" w:rsidRDefault="002E06B7" w:rsidP="002E06B7">
            <w:pPr>
              <w:rPr>
                <w:rFonts w:ascii="Arial" w:hAnsi="Arial" w:cs="Arial"/>
                <w:b/>
                <w:i/>
                <w:color w:val="000000" w:themeColor="text1"/>
                <w:sz w:val="23"/>
                <w:szCs w:val="23"/>
                <w:u w:val="single"/>
              </w:rPr>
            </w:pPr>
            <w:r w:rsidRPr="00A7124A">
              <w:rPr>
                <w:rFonts w:ascii="Arial" w:hAnsi="Arial" w:cs="Arial"/>
                <w:b/>
                <w:i/>
                <w:color w:val="000000" w:themeColor="text1"/>
                <w:sz w:val="23"/>
                <w:szCs w:val="23"/>
                <w:u w:val="single"/>
              </w:rPr>
              <w:t>Christmas Fair Thanks</w:t>
            </w:r>
          </w:p>
          <w:p w:rsidR="002E06B7" w:rsidRPr="002E06B7" w:rsidRDefault="002E06B7" w:rsidP="002E06B7">
            <w:pPr>
              <w:rPr>
                <w:rFonts w:ascii="Arial" w:hAnsi="Arial" w:cs="Arial"/>
                <w:color w:val="000000" w:themeColor="text1"/>
                <w:sz w:val="23"/>
                <w:szCs w:val="23"/>
              </w:rPr>
            </w:pPr>
            <w:r w:rsidRPr="002E06B7">
              <w:rPr>
                <w:rFonts w:ascii="Arial" w:hAnsi="Arial" w:cs="Arial"/>
                <w:color w:val="000000" w:themeColor="text1"/>
                <w:sz w:val="23"/>
                <w:szCs w:val="23"/>
              </w:rPr>
              <w:t>My thanks to all who helped with our popular fair, held last Saturday.</w:t>
            </w:r>
          </w:p>
          <w:p w:rsidR="002E06B7" w:rsidRPr="002E06B7" w:rsidRDefault="002E06B7" w:rsidP="002E06B7">
            <w:pPr>
              <w:rPr>
                <w:rFonts w:ascii="Arial" w:hAnsi="Arial" w:cs="Arial"/>
                <w:color w:val="000000" w:themeColor="text1"/>
                <w:sz w:val="8"/>
                <w:szCs w:val="8"/>
              </w:rPr>
            </w:pPr>
          </w:p>
          <w:p w:rsidR="002E06B7" w:rsidRDefault="002E06B7" w:rsidP="002E06B7">
            <w:pPr>
              <w:rPr>
                <w:rFonts w:ascii="Arial" w:hAnsi="Arial" w:cs="Arial"/>
                <w:i/>
                <w:color w:val="000000" w:themeColor="text1"/>
                <w:sz w:val="23"/>
                <w:szCs w:val="23"/>
              </w:rPr>
            </w:pPr>
            <w:r w:rsidRPr="002E06B7">
              <w:rPr>
                <w:rFonts w:ascii="Arial" w:hAnsi="Arial" w:cs="Arial"/>
                <w:i/>
                <w:color w:val="000000" w:themeColor="text1"/>
                <w:sz w:val="23"/>
                <w:szCs w:val="23"/>
              </w:rPr>
              <w:t xml:space="preserve">Blessings,      </w:t>
            </w:r>
          </w:p>
          <w:p w:rsidR="002E06B7" w:rsidRPr="002E06B7" w:rsidRDefault="002E06B7" w:rsidP="002E06B7">
            <w:pPr>
              <w:rPr>
                <w:rFonts w:ascii="Arial" w:hAnsi="Arial" w:cs="Arial"/>
                <w:i/>
                <w:color w:val="000000" w:themeColor="text1"/>
                <w:sz w:val="8"/>
                <w:szCs w:val="8"/>
              </w:rPr>
            </w:pPr>
          </w:p>
          <w:p w:rsidR="002E06B7" w:rsidRPr="002E06B7" w:rsidRDefault="002E06B7" w:rsidP="002E06B7">
            <w:pPr>
              <w:rPr>
                <w:i/>
                <w:color w:val="000000" w:themeColor="text1"/>
                <w:sz w:val="23"/>
                <w:szCs w:val="23"/>
              </w:rPr>
            </w:pPr>
            <w:r w:rsidRPr="002E06B7">
              <w:rPr>
                <w:rFonts w:ascii="Arial" w:hAnsi="Arial" w:cs="Arial"/>
                <w:i/>
                <w:color w:val="000000" w:themeColor="text1"/>
                <w:sz w:val="23"/>
                <w:szCs w:val="23"/>
              </w:rPr>
              <w:t xml:space="preserve"> Fr Michael</w:t>
            </w:r>
          </w:p>
        </w:tc>
      </w:tr>
      <w:tr w:rsidR="00093790" w:rsidRPr="001F592C" w:rsidTr="00093790">
        <w:tc>
          <w:tcPr>
            <w:tcW w:w="7227" w:type="dxa"/>
            <w:tcBorders>
              <w:left w:val="nil"/>
              <w:bottom w:val="nil"/>
              <w:right w:val="nil"/>
            </w:tcBorders>
          </w:tcPr>
          <w:p w:rsidR="00093790" w:rsidRPr="00757252" w:rsidRDefault="00093790" w:rsidP="00DE2BB5">
            <w:pPr>
              <w:jc w:val="center"/>
              <w:rPr>
                <w:rFonts w:ascii="Cooper Black" w:hAnsi="Cooper Black" w:cs="Arial"/>
                <w:b/>
                <w:bCs/>
                <w:color w:val="FF0000"/>
                <w:sz w:val="14"/>
                <w:szCs w:val="22"/>
                <w:shd w:val="clear" w:color="auto" w:fill="FFFFFF"/>
              </w:rPr>
            </w:pPr>
          </w:p>
        </w:tc>
      </w:tr>
      <w:tr w:rsidR="00093790" w:rsidRPr="001E7B9D" w:rsidTr="00093790">
        <w:tc>
          <w:tcPr>
            <w:tcW w:w="7227" w:type="dxa"/>
            <w:tcBorders>
              <w:top w:val="nil"/>
              <w:left w:val="nil"/>
              <w:bottom w:val="nil"/>
              <w:right w:val="nil"/>
            </w:tcBorders>
          </w:tcPr>
          <w:p w:rsidR="00093790" w:rsidRPr="00093790" w:rsidRDefault="00093790" w:rsidP="002E06B7">
            <w:pPr>
              <w:rPr>
                <w:rFonts w:ascii="Cooper Black" w:hAnsi="Cooper Black" w:cs="Arial"/>
                <w:b/>
                <w:bCs/>
                <w:color w:val="FF0000"/>
                <w:sz w:val="32"/>
                <w:szCs w:val="22"/>
                <w:shd w:val="clear" w:color="auto" w:fill="FFFFFF"/>
              </w:rPr>
            </w:pPr>
          </w:p>
        </w:tc>
      </w:tr>
    </w:tbl>
    <w:p w:rsidR="001E7B9D" w:rsidRPr="001D1832" w:rsidRDefault="001E7B9D" w:rsidP="001E7B9D">
      <w:pPr>
        <w:jc w:val="center"/>
        <w:rPr>
          <w:rFonts w:ascii="Cooper Black" w:hAnsi="Cooper Black" w:cs="Arial"/>
          <w:b/>
          <w:bCs/>
          <w:color w:val="000000" w:themeColor="text1"/>
          <w:sz w:val="8"/>
          <w:szCs w:val="8"/>
          <w:u w:val="single"/>
          <w:shd w:val="clear" w:color="auto" w:fill="FFFFFF"/>
        </w:rPr>
      </w:pPr>
    </w:p>
    <w:sectPr w:rsidR="001E7B9D" w:rsidRPr="001D1832"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83" w:usb1="00000000" w:usb2="00000000" w:usb3="00000000" w:csb0="000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D0A"/>
    <w:rsid w:val="000001B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E0F"/>
    <w:rsid w:val="00006355"/>
    <w:rsid w:val="00006376"/>
    <w:rsid w:val="00006A16"/>
    <w:rsid w:val="00006B89"/>
    <w:rsid w:val="00006D41"/>
    <w:rsid w:val="00007039"/>
    <w:rsid w:val="00007526"/>
    <w:rsid w:val="0000755B"/>
    <w:rsid w:val="00007785"/>
    <w:rsid w:val="000100AF"/>
    <w:rsid w:val="0001155B"/>
    <w:rsid w:val="000117E9"/>
    <w:rsid w:val="00011968"/>
    <w:rsid w:val="00011D6D"/>
    <w:rsid w:val="00011F0A"/>
    <w:rsid w:val="0001284F"/>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8E"/>
    <w:rsid w:val="00067A96"/>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C5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F67"/>
    <w:rsid w:val="00086268"/>
    <w:rsid w:val="000863CF"/>
    <w:rsid w:val="000864CB"/>
    <w:rsid w:val="00086503"/>
    <w:rsid w:val="000865F5"/>
    <w:rsid w:val="00086AAC"/>
    <w:rsid w:val="00086F3A"/>
    <w:rsid w:val="00087204"/>
    <w:rsid w:val="00087280"/>
    <w:rsid w:val="0008728F"/>
    <w:rsid w:val="00087299"/>
    <w:rsid w:val="0008764D"/>
    <w:rsid w:val="000877B7"/>
    <w:rsid w:val="00087899"/>
    <w:rsid w:val="00090070"/>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98E"/>
    <w:rsid w:val="000A1C3A"/>
    <w:rsid w:val="000A1D86"/>
    <w:rsid w:val="000A23DE"/>
    <w:rsid w:val="000A23F3"/>
    <w:rsid w:val="000A2660"/>
    <w:rsid w:val="000A2791"/>
    <w:rsid w:val="000A2BD2"/>
    <w:rsid w:val="000A2D5A"/>
    <w:rsid w:val="000A395D"/>
    <w:rsid w:val="000A3A42"/>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E0F"/>
    <w:rsid w:val="000D7FBC"/>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C3"/>
    <w:rsid w:val="000E4D0F"/>
    <w:rsid w:val="000E5247"/>
    <w:rsid w:val="000E5707"/>
    <w:rsid w:val="000E5864"/>
    <w:rsid w:val="000E5C55"/>
    <w:rsid w:val="000E5D16"/>
    <w:rsid w:val="000E5F0E"/>
    <w:rsid w:val="000E5F5C"/>
    <w:rsid w:val="000E68B7"/>
    <w:rsid w:val="000E6C8B"/>
    <w:rsid w:val="000E6FBF"/>
    <w:rsid w:val="000E6FD7"/>
    <w:rsid w:val="000E7241"/>
    <w:rsid w:val="000E7823"/>
    <w:rsid w:val="000E79F8"/>
    <w:rsid w:val="000E7BF0"/>
    <w:rsid w:val="000E7D82"/>
    <w:rsid w:val="000E7E7B"/>
    <w:rsid w:val="000E7F26"/>
    <w:rsid w:val="000F0C56"/>
    <w:rsid w:val="000F0D40"/>
    <w:rsid w:val="000F1420"/>
    <w:rsid w:val="000F164A"/>
    <w:rsid w:val="000F16A4"/>
    <w:rsid w:val="000F1861"/>
    <w:rsid w:val="000F20D5"/>
    <w:rsid w:val="000F2257"/>
    <w:rsid w:val="000F2907"/>
    <w:rsid w:val="000F2C2E"/>
    <w:rsid w:val="000F3835"/>
    <w:rsid w:val="000F3A08"/>
    <w:rsid w:val="000F3B5D"/>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20DF"/>
    <w:rsid w:val="00122251"/>
    <w:rsid w:val="001223CD"/>
    <w:rsid w:val="0012277C"/>
    <w:rsid w:val="00122791"/>
    <w:rsid w:val="0012288A"/>
    <w:rsid w:val="0012291C"/>
    <w:rsid w:val="00122BAE"/>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82"/>
    <w:rsid w:val="0013046D"/>
    <w:rsid w:val="00130B36"/>
    <w:rsid w:val="00130B8F"/>
    <w:rsid w:val="001310BF"/>
    <w:rsid w:val="001317F6"/>
    <w:rsid w:val="001319DD"/>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99B"/>
    <w:rsid w:val="00135C69"/>
    <w:rsid w:val="001361C2"/>
    <w:rsid w:val="00136575"/>
    <w:rsid w:val="0013659A"/>
    <w:rsid w:val="001365E5"/>
    <w:rsid w:val="00136C4F"/>
    <w:rsid w:val="0013751E"/>
    <w:rsid w:val="00137559"/>
    <w:rsid w:val="00137663"/>
    <w:rsid w:val="00137CE7"/>
    <w:rsid w:val="00140188"/>
    <w:rsid w:val="001401D7"/>
    <w:rsid w:val="00140310"/>
    <w:rsid w:val="00140314"/>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F3"/>
    <w:rsid w:val="00150879"/>
    <w:rsid w:val="001508DC"/>
    <w:rsid w:val="0015147F"/>
    <w:rsid w:val="00151667"/>
    <w:rsid w:val="00151806"/>
    <w:rsid w:val="00151C4D"/>
    <w:rsid w:val="00151C6F"/>
    <w:rsid w:val="00151D78"/>
    <w:rsid w:val="00151DBA"/>
    <w:rsid w:val="00151EC8"/>
    <w:rsid w:val="00152BBC"/>
    <w:rsid w:val="00153615"/>
    <w:rsid w:val="0015394A"/>
    <w:rsid w:val="00153AC7"/>
    <w:rsid w:val="00153CC3"/>
    <w:rsid w:val="00153EAF"/>
    <w:rsid w:val="001555CE"/>
    <w:rsid w:val="0015579B"/>
    <w:rsid w:val="00155859"/>
    <w:rsid w:val="00155A67"/>
    <w:rsid w:val="00155D85"/>
    <w:rsid w:val="00155DE2"/>
    <w:rsid w:val="00156369"/>
    <w:rsid w:val="001563AD"/>
    <w:rsid w:val="001565C3"/>
    <w:rsid w:val="001566EE"/>
    <w:rsid w:val="00156946"/>
    <w:rsid w:val="00157136"/>
    <w:rsid w:val="00157C15"/>
    <w:rsid w:val="00157DA4"/>
    <w:rsid w:val="001602BB"/>
    <w:rsid w:val="001602CA"/>
    <w:rsid w:val="00160BAF"/>
    <w:rsid w:val="00161476"/>
    <w:rsid w:val="00161532"/>
    <w:rsid w:val="0016190C"/>
    <w:rsid w:val="00161E06"/>
    <w:rsid w:val="00161E3D"/>
    <w:rsid w:val="001621EE"/>
    <w:rsid w:val="0016228F"/>
    <w:rsid w:val="001625D0"/>
    <w:rsid w:val="00162A97"/>
    <w:rsid w:val="00162AFA"/>
    <w:rsid w:val="00162E17"/>
    <w:rsid w:val="00163113"/>
    <w:rsid w:val="0016313F"/>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269"/>
    <w:rsid w:val="0017334F"/>
    <w:rsid w:val="0017358F"/>
    <w:rsid w:val="00173D83"/>
    <w:rsid w:val="001742AC"/>
    <w:rsid w:val="0017483D"/>
    <w:rsid w:val="00174AA9"/>
    <w:rsid w:val="00174FAF"/>
    <w:rsid w:val="0017508D"/>
    <w:rsid w:val="00175173"/>
    <w:rsid w:val="00175A1F"/>
    <w:rsid w:val="001760C7"/>
    <w:rsid w:val="0017613C"/>
    <w:rsid w:val="00176259"/>
    <w:rsid w:val="00176A63"/>
    <w:rsid w:val="00176C3C"/>
    <w:rsid w:val="00176E42"/>
    <w:rsid w:val="00177078"/>
    <w:rsid w:val="00177A7B"/>
    <w:rsid w:val="00177DB4"/>
    <w:rsid w:val="00177EE9"/>
    <w:rsid w:val="00180636"/>
    <w:rsid w:val="00180965"/>
    <w:rsid w:val="00180B77"/>
    <w:rsid w:val="00181124"/>
    <w:rsid w:val="00181179"/>
    <w:rsid w:val="00181199"/>
    <w:rsid w:val="00181550"/>
    <w:rsid w:val="0018193C"/>
    <w:rsid w:val="00181E6E"/>
    <w:rsid w:val="00181F3C"/>
    <w:rsid w:val="0018298F"/>
    <w:rsid w:val="00182C97"/>
    <w:rsid w:val="0018349C"/>
    <w:rsid w:val="00183908"/>
    <w:rsid w:val="00183DCD"/>
    <w:rsid w:val="001842BB"/>
    <w:rsid w:val="001843A0"/>
    <w:rsid w:val="0018451D"/>
    <w:rsid w:val="00184666"/>
    <w:rsid w:val="00184940"/>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460"/>
    <w:rsid w:val="001C055C"/>
    <w:rsid w:val="001C0983"/>
    <w:rsid w:val="001C098D"/>
    <w:rsid w:val="001C0C2C"/>
    <w:rsid w:val="001C0C7F"/>
    <w:rsid w:val="001C0FF5"/>
    <w:rsid w:val="001C1001"/>
    <w:rsid w:val="001C110F"/>
    <w:rsid w:val="001C1234"/>
    <w:rsid w:val="001C14D4"/>
    <w:rsid w:val="001C16EE"/>
    <w:rsid w:val="001C1AA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40C0"/>
    <w:rsid w:val="001E40EA"/>
    <w:rsid w:val="001E40F1"/>
    <w:rsid w:val="001E4340"/>
    <w:rsid w:val="001E44E5"/>
    <w:rsid w:val="001E4870"/>
    <w:rsid w:val="001E48D7"/>
    <w:rsid w:val="001E4E70"/>
    <w:rsid w:val="001E537B"/>
    <w:rsid w:val="001E5C21"/>
    <w:rsid w:val="001E6096"/>
    <w:rsid w:val="001E645C"/>
    <w:rsid w:val="001E6650"/>
    <w:rsid w:val="001E6775"/>
    <w:rsid w:val="001E68A6"/>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F88"/>
    <w:rsid w:val="001F3067"/>
    <w:rsid w:val="001F3241"/>
    <w:rsid w:val="001F35BA"/>
    <w:rsid w:val="001F3E36"/>
    <w:rsid w:val="001F413D"/>
    <w:rsid w:val="001F437D"/>
    <w:rsid w:val="001F48E2"/>
    <w:rsid w:val="001F592C"/>
    <w:rsid w:val="001F5F2C"/>
    <w:rsid w:val="001F609D"/>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EEC"/>
    <w:rsid w:val="00223010"/>
    <w:rsid w:val="0022333E"/>
    <w:rsid w:val="00223C97"/>
    <w:rsid w:val="00223CCB"/>
    <w:rsid w:val="0022409A"/>
    <w:rsid w:val="00224101"/>
    <w:rsid w:val="00224280"/>
    <w:rsid w:val="00224500"/>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91"/>
    <w:rsid w:val="00246C3F"/>
    <w:rsid w:val="00246FF7"/>
    <w:rsid w:val="00247C94"/>
    <w:rsid w:val="00250303"/>
    <w:rsid w:val="002503F5"/>
    <w:rsid w:val="00250416"/>
    <w:rsid w:val="0025065C"/>
    <w:rsid w:val="002506A8"/>
    <w:rsid w:val="00250A36"/>
    <w:rsid w:val="0025130C"/>
    <w:rsid w:val="002513AA"/>
    <w:rsid w:val="00251642"/>
    <w:rsid w:val="0025171E"/>
    <w:rsid w:val="002518BD"/>
    <w:rsid w:val="00251A1B"/>
    <w:rsid w:val="00251CDB"/>
    <w:rsid w:val="00251D81"/>
    <w:rsid w:val="00251D85"/>
    <w:rsid w:val="00251E79"/>
    <w:rsid w:val="00252255"/>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893"/>
    <w:rsid w:val="00271956"/>
    <w:rsid w:val="002725AE"/>
    <w:rsid w:val="0027278F"/>
    <w:rsid w:val="00272884"/>
    <w:rsid w:val="00272891"/>
    <w:rsid w:val="00272D10"/>
    <w:rsid w:val="00272D18"/>
    <w:rsid w:val="00272FAC"/>
    <w:rsid w:val="002731A8"/>
    <w:rsid w:val="00273A63"/>
    <w:rsid w:val="00273AB4"/>
    <w:rsid w:val="00273EF5"/>
    <w:rsid w:val="00274126"/>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0FAC"/>
    <w:rsid w:val="00281538"/>
    <w:rsid w:val="002818CE"/>
    <w:rsid w:val="00281B22"/>
    <w:rsid w:val="00281C9B"/>
    <w:rsid w:val="00281D6A"/>
    <w:rsid w:val="00281E0B"/>
    <w:rsid w:val="00282075"/>
    <w:rsid w:val="0028257A"/>
    <w:rsid w:val="00282764"/>
    <w:rsid w:val="00282B46"/>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D56"/>
    <w:rsid w:val="00294DD8"/>
    <w:rsid w:val="002954C3"/>
    <w:rsid w:val="00295612"/>
    <w:rsid w:val="0029580E"/>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BD0"/>
    <w:rsid w:val="002D6E00"/>
    <w:rsid w:val="002D6E38"/>
    <w:rsid w:val="002D6F3D"/>
    <w:rsid w:val="002D6FF4"/>
    <w:rsid w:val="002D7351"/>
    <w:rsid w:val="002D7354"/>
    <w:rsid w:val="002D74AD"/>
    <w:rsid w:val="002D74FF"/>
    <w:rsid w:val="002D7562"/>
    <w:rsid w:val="002D7851"/>
    <w:rsid w:val="002D7CEE"/>
    <w:rsid w:val="002E06B7"/>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3001B6"/>
    <w:rsid w:val="00300701"/>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C95"/>
    <w:rsid w:val="003203F2"/>
    <w:rsid w:val="00320452"/>
    <w:rsid w:val="00320609"/>
    <w:rsid w:val="00320687"/>
    <w:rsid w:val="003206D1"/>
    <w:rsid w:val="00320A43"/>
    <w:rsid w:val="00320F17"/>
    <w:rsid w:val="00320F2D"/>
    <w:rsid w:val="00320F46"/>
    <w:rsid w:val="00320FAE"/>
    <w:rsid w:val="003224D0"/>
    <w:rsid w:val="00322551"/>
    <w:rsid w:val="00322579"/>
    <w:rsid w:val="00322805"/>
    <w:rsid w:val="00322944"/>
    <w:rsid w:val="00322A09"/>
    <w:rsid w:val="00322D15"/>
    <w:rsid w:val="00322E0D"/>
    <w:rsid w:val="00322F8A"/>
    <w:rsid w:val="003233F3"/>
    <w:rsid w:val="003235AA"/>
    <w:rsid w:val="003238AA"/>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4FE7"/>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F3B"/>
    <w:rsid w:val="003A2638"/>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747"/>
    <w:rsid w:val="003C683B"/>
    <w:rsid w:val="003C6A90"/>
    <w:rsid w:val="003C6EAA"/>
    <w:rsid w:val="003C6FB2"/>
    <w:rsid w:val="003C6FEF"/>
    <w:rsid w:val="003C70AE"/>
    <w:rsid w:val="003C730A"/>
    <w:rsid w:val="003C73BF"/>
    <w:rsid w:val="003C759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8ED"/>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470"/>
    <w:rsid w:val="00400B5F"/>
    <w:rsid w:val="00400B89"/>
    <w:rsid w:val="00400F77"/>
    <w:rsid w:val="004011EE"/>
    <w:rsid w:val="00401678"/>
    <w:rsid w:val="004024B5"/>
    <w:rsid w:val="00402538"/>
    <w:rsid w:val="0040265B"/>
    <w:rsid w:val="0040279D"/>
    <w:rsid w:val="00402AEB"/>
    <w:rsid w:val="00402B84"/>
    <w:rsid w:val="00402EAD"/>
    <w:rsid w:val="00402EBE"/>
    <w:rsid w:val="00402F4B"/>
    <w:rsid w:val="004036C3"/>
    <w:rsid w:val="00403B2B"/>
    <w:rsid w:val="00403E54"/>
    <w:rsid w:val="00403E5E"/>
    <w:rsid w:val="00404557"/>
    <w:rsid w:val="004045EE"/>
    <w:rsid w:val="004049EA"/>
    <w:rsid w:val="0040536F"/>
    <w:rsid w:val="00405857"/>
    <w:rsid w:val="00405B60"/>
    <w:rsid w:val="00405DD0"/>
    <w:rsid w:val="004060B1"/>
    <w:rsid w:val="00406290"/>
    <w:rsid w:val="00406532"/>
    <w:rsid w:val="00406552"/>
    <w:rsid w:val="00406932"/>
    <w:rsid w:val="004069FB"/>
    <w:rsid w:val="00406CBE"/>
    <w:rsid w:val="004073CF"/>
    <w:rsid w:val="0040782A"/>
    <w:rsid w:val="004078AF"/>
    <w:rsid w:val="00407EFB"/>
    <w:rsid w:val="00410042"/>
    <w:rsid w:val="00410FA0"/>
    <w:rsid w:val="0041108E"/>
    <w:rsid w:val="004113EA"/>
    <w:rsid w:val="00411B06"/>
    <w:rsid w:val="00411CDD"/>
    <w:rsid w:val="00411D2B"/>
    <w:rsid w:val="00411D7E"/>
    <w:rsid w:val="0041232B"/>
    <w:rsid w:val="00412350"/>
    <w:rsid w:val="00412DE7"/>
    <w:rsid w:val="00412E16"/>
    <w:rsid w:val="00412FBE"/>
    <w:rsid w:val="00413465"/>
    <w:rsid w:val="004134C6"/>
    <w:rsid w:val="00413AAA"/>
    <w:rsid w:val="0041410C"/>
    <w:rsid w:val="00414732"/>
    <w:rsid w:val="00415179"/>
    <w:rsid w:val="00415495"/>
    <w:rsid w:val="004155B9"/>
    <w:rsid w:val="00415929"/>
    <w:rsid w:val="00415D51"/>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360"/>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798"/>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5127"/>
    <w:rsid w:val="004553FC"/>
    <w:rsid w:val="00455456"/>
    <w:rsid w:val="00455596"/>
    <w:rsid w:val="0045587A"/>
    <w:rsid w:val="00455D76"/>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A3B"/>
    <w:rsid w:val="0049729A"/>
    <w:rsid w:val="00497637"/>
    <w:rsid w:val="0049795E"/>
    <w:rsid w:val="00497C4E"/>
    <w:rsid w:val="00497E7C"/>
    <w:rsid w:val="00497EEC"/>
    <w:rsid w:val="004A0887"/>
    <w:rsid w:val="004A09D5"/>
    <w:rsid w:val="004A0A22"/>
    <w:rsid w:val="004A0D2D"/>
    <w:rsid w:val="004A0FA7"/>
    <w:rsid w:val="004A1EC9"/>
    <w:rsid w:val="004A2010"/>
    <w:rsid w:val="004A20EB"/>
    <w:rsid w:val="004A24EE"/>
    <w:rsid w:val="004A261D"/>
    <w:rsid w:val="004A271C"/>
    <w:rsid w:val="004A33F8"/>
    <w:rsid w:val="004A345D"/>
    <w:rsid w:val="004A3B70"/>
    <w:rsid w:val="004A3EF0"/>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69BA"/>
    <w:rsid w:val="004B6A1D"/>
    <w:rsid w:val="004B6B7D"/>
    <w:rsid w:val="004B6D3A"/>
    <w:rsid w:val="004B6FAE"/>
    <w:rsid w:val="004B71F6"/>
    <w:rsid w:val="004B7471"/>
    <w:rsid w:val="004B76ED"/>
    <w:rsid w:val="004B7886"/>
    <w:rsid w:val="004C03EF"/>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6933"/>
    <w:rsid w:val="004C6B66"/>
    <w:rsid w:val="004C76AE"/>
    <w:rsid w:val="004C7D7D"/>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D04"/>
    <w:rsid w:val="004E1E5E"/>
    <w:rsid w:val="004E1EE7"/>
    <w:rsid w:val="004E2064"/>
    <w:rsid w:val="004E20EA"/>
    <w:rsid w:val="004E2128"/>
    <w:rsid w:val="004E219B"/>
    <w:rsid w:val="004E21C0"/>
    <w:rsid w:val="004E21F9"/>
    <w:rsid w:val="004E2AA0"/>
    <w:rsid w:val="004E328C"/>
    <w:rsid w:val="004E352A"/>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30161"/>
    <w:rsid w:val="005301CA"/>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AE"/>
    <w:rsid w:val="00553595"/>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929"/>
    <w:rsid w:val="00563B80"/>
    <w:rsid w:val="00563F96"/>
    <w:rsid w:val="005640DF"/>
    <w:rsid w:val="0056426B"/>
    <w:rsid w:val="005643F7"/>
    <w:rsid w:val="00564424"/>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A2"/>
    <w:rsid w:val="00583625"/>
    <w:rsid w:val="0058441F"/>
    <w:rsid w:val="00584B00"/>
    <w:rsid w:val="00584C99"/>
    <w:rsid w:val="00584DF3"/>
    <w:rsid w:val="00584E2C"/>
    <w:rsid w:val="00584E92"/>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42E"/>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2C4"/>
    <w:rsid w:val="005E2513"/>
    <w:rsid w:val="005E2567"/>
    <w:rsid w:val="005E284F"/>
    <w:rsid w:val="005E2D6C"/>
    <w:rsid w:val="005E312A"/>
    <w:rsid w:val="005E315F"/>
    <w:rsid w:val="005E3309"/>
    <w:rsid w:val="005E39B2"/>
    <w:rsid w:val="005E3A49"/>
    <w:rsid w:val="005E43FC"/>
    <w:rsid w:val="005E455A"/>
    <w:rsid w:val="005E4ADD"/>
    <w:rsid w:val="005E4CD0"/>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F99"/>
    <w:rsid w:val="006040E8"/>
    <w:rsid w:val="0060434D"/>
    <w:rsid w:val="0060435E"/>
    <w:rsid w:val="006045D6"/>
    <w:rsid w:val="006047B0"/>
    <w:rsid w:val="00604CEE"/>
    <w:rsid w:val="00604D69"/>
    <w:rsid w:val="00605483"/>
    <w:rsid w:val="00605A57"/>
    <w:rsid w:val="00605BD0"/>
    <w:rsid w:val="00606388"/>
    <w:rsid w:val="00606414"/>
    <w:rsid w:val="006065BE"/>
    <w:rsid w:val="00606C57"/>
    <w:rsid w:val="00606CA4"/>
    <w:rsid w:val="00606DDA"/>
    <w:rsid w:val="00606E8A"/>
    <w:rsid w:val="006070B2"/>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1B4"/>
    <w:rsid w:val="0063526B"/>
    <w:rsid w:val="00635702"/>
    <w:rsid w:val="00635705"/>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540"/>
    <w:rsid w:val="00655590"/>
    <w:rsid w:val="00655751"/>
    <w:rsid w:val="0065595C"/>
    <w:rsid w:val="00655C3B"/>
    <w:rsid w:val="00655C47"/>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955"/>
    <w:rsid w:val="006649C2"/>
    <w:rsid w:val="00664A12"/>
    <w:rsid w:val="00664B32"/>
    <w:rsid w:val="00664E1A"/>
    <w:rsid w:val="00665080"/>
    <w:rsid w:val="00665155"/>
    <w:rsid w:val="006653C2"/>
    <w:rsid w:val="00665673"/>
    <w:rsid w:val="00665978"/>
    <w:rsid w:val="00665C1B"/>
    <w:rsid w:val="00665F2C"/>
    <w:rsid w:val="006660DF"/>
    <w:rsid w:val="0066613C"/>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80455"/>
    <w:rsid w:val="006805E7"/>
    <w:rsid w:val="00680783"/>
    <w:rsid w:val="006808F7"/>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EE0"/>
    <w:rsid w:val="006C19BE"/>
    <w:rsid w:val="006C1A6B"/>
    <w:rsid w:val="006C1B7D"/>
    <w:rsid w:val="006C22C9"/>
    <w:rsid w:val="006C25EF"/>
    <w:rsid w:val="006C268C"/>
    <w:rsid w:val="006C2B1F"/>
    <w:rsid w:val="006C3E96"/>
    <w:rsid w:val="006C444E"/>
    <w:rsid w:val="006C45DA"/>
    <w:rsid w:val="006C489A"/>
    <w:rsid w:val="006C48B1"/>
    <w:rsid w:val="006C5155"/>
    <w:rsid w:val="006C575D"/>
    <w:rsid w:val="006C5BCD"/>
    <w:rsid w:val="006C5E55"/>
    <w:rsid w:val="006C60D6"/>
    <w:rsid w:val="006C61F6"/>
    <w:rsid w:val="006C63FE"/>
    <w:rsid w:val="006C6669"/>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0A1"/>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F44"/>
    <w:rsid w:val="007570CD"/>
    <w:rsid w:val="00757252"/>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6F7"/>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D0F"/>
    <w:rsid w:val="007B4ED4"/>
    <w:rsid w:val="007B4F34"/>
    <w:rsid w:val="007B5812"/>
    <w:rsid w:val="007B5C13"/>
    <w:rsid w:val="007B6053"/>
    <w:rsid w:val="007B6584"/>
    <w:rsid w:val="007B6986"/>
    <w:rsid w:val="007B6A10"/>
    <w:rsid w:val="007B6B1F"/>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882"/>
    <w:rsid w:val="007C5D3E"/>
    <w:rsid w:val="007C5E86"/>
    <w:rsid w:val="007C60DD"/>
    <w:rsid w:val="007C661A"/>
    <w:rsid w:val="007C6C9B"/>
    <w:rsid w:val="007C701F"/>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F7"/>
    <w:rsid w:val="007E4B79"/>
    <w:rsid w:val="007E4C5C"/>
    <w:rsid w:val="007E50FE"/>
    <w:rsid w:val="007E5376"/>
    <w:rsid w:val="007E58F3"/>
    <w:rsid w:val="007E5C62"/>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514"/>
    <w:rsid w:val="008050B5"/>
    <w:rsid w:val="00805239"/>
    <w:rsid w:val="00805297"/>
    <w:rsid w:val="00805339"/>
    <w:rsid w:val="00805853"/>
    <w:rsid w:val="00805E56"/>
    <w:rsid w:val="00805EC1"/>
    <w:rsid w:val="00805FA2"/>
    <w:rsid w:val="00806084"/>
    <w:rsid w:val="00806924"/>
    <w:rsid w:val="0080780C"/>
    <w:rsid w:val="00807895"/>
    <w:rsid w:val="00807CF2"/>
    <w:rsid w:val="00810834"/>
    <w:rsid w:val="00810DF8"/>
    <w:rsid w:val="008116BB"/>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812"/>
    <w:rsid w:val="0081686C"/>
    <w:rsid w:val="00816C00"/>
    <w:rsid w:val="00816D57"/>
    <w:rsid w:val="00816E53"/>
    <w:rsid w:val="00817151"/>
    <w:rsid w:val="008173B3"/>
    <w:rsid w:val="00817467"/>
    <w:rsid w:val="00817866"/>
    <w:rsid w:val="00817A4E"/>
    <w:rsid w:val="00820144"/>
    <w:rsid w:val="0082043F"/>
    <w:rsid w:val="0082044C"/>
    <w:rsid w:val="00820AEA"/>
    <w:rsid w:val="00821C76"/>
    <w:rsid w:val="0082209F"/>
    <w:rsid w:val="008220AA"/>
    <w:rsid w:val="008226B4"/>
    <w:rsid w:val="00822761"/>
    <w:rsid w:val="00822B9C"/>
    <w:rsid w:val="00822D34"/>
    <w:rsid w:val="008234A1"/>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6B2B"/>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277"/>
    <w:rsid w:val="00833926"/>
    <w:rsid w:val="0083398F"/>
    <w:rsid w:val="00833DA1"/>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2ED4"/>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A4C"/>
    <w:rsid w:val="00861D82"/>
    <w:rsid w:val="00861F69"/>
    <w:rsid w:val="008622AE"/>
    <w:rsid w:val="0086258F"/>
    <w:rsid w:val="008625F8"/>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091"/>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61B"/>
    <w:rsid w:val="00875B06"/>
    <w:rsid w:val="00875BB4"/>
    <w:rsid w:val="00875CD5"/>
    <w:rsid w:val="0087699A"/>
    <w:rsid w:val="00876DDB"/>
    <w:rsid w:val="008772E1"/>
    <w:rsid w:val="00877316"/>
    <w:rsid w:val="0087767C"/>
    <w:rsid w:val="0087770E"/>
    <w:rsid w:val="008778EA"/>
    <w:rsid w:val="00877C65"/>
    <w:rsid w:val="0088030D"/>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27C"/>
    <w:rsid w:val="00892582"/>
    <w:rsid w:val="00892A1A"/>
    <w:rsid w:val="00892BF3"/>
    <w:rsid w:val="00892E2D"/>
    <w:rsid w:val="00893C17"/>
    <w:rsid w:val="008942DB"/>
    <w:rsid w:val="00894525"/>
    <w:rsid w:val="0089473E"/>
    <w:rsid w:val="00894AA4"/>
    <w:rsid w:val="008951DC"/>
    <w:rsid w:val="00895D03"/>
    <w:rsid w:val="008961E9"/>
    <w:rsid w:val="0089624E"/>
    <w:rsid w:val="00896368"/>
    <w:rsid w:val="00896404"/>
    <w:rsid w:val="00896417"/>
    <w:rsid w:val="0089662F"/>
    <w:rsid w:val="0089675B"/>
    <w:rsid w:val="00896D4F"/>
    <w:rsid w:val="00896DFE"/>
    <w:rsid w:val="00896EAF"/>
    <w:rsid w:val="00896F6E"/>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44"/>
    <w:rsid w:val="008B4DB1"/>
    <w:rsid w:val="008B4E03"/>
    <w:rsid w:val="008B5019"/>
    <w:rsid w:val="008B5057"/>
    <w:rsid w:val="008B52D9"/>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2A8"/>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100E"/>
    <w:rsid w:val="008E1E3B"/>
    <w:rsid w:val="008E2475"/>
    <w:rsid w:val="008E292E"/>
    <w:rsid w:val="008E2C39"/>
    <w:rsid w:val="008E2C6E"/>
    <w:rsid w:val="008E2D1C"/>
    <w:rsid w:val="008E2EE5"/>
    <w:rsid w:val="008E3439"/>
    <w:rsid w:val="008E368D"/>
    <w:rsid w:val="008E39FF"/>
    <w:rsid w:val="008E3C4F"/>
    <w:rsid w:val="008E4100"/>
    <w:rsid w:val="008E45E0"/>
    <w:rsid w:val="008E49B6"/>
    <w:rsid w:val="008E4D51"/>
    <w:rsid w:val="008E4D8C"/>
    <w:rsid w:val="008E5027"/>
    <w:rsid w:val="008E566C"/>
    <w:rsid w:val="008E58D4"/>
    <w:rsid w:val="008E5DBF"/>
    <w:rsid w:val="008E6280"/>
    <w:rsid w:val="008E6451"/>
    <w:rsid w:val="008E6649"/>
    <w:rsid w:val="008E6671"/>
    <w:rsid w:val="008E6748"/>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52CF"/>
    <w:rsid w:val="009253EE"/>
    <w:rsid w:val="009254FE"/>
    <w:rsid w:val="00925AA4"/>
    <w:rsid w:val="00925D20"/>
    <w:rsid w:val="00925FF2"/>
    <w:rsid w:val="009261B3"/>
    <w:rsid w:val="009261E2"/>
    <w:rsid w:val="009270AC"/>
    <w:rsid w:val="0092741F"/>
    <w:rsid w:val="00927807"/>
    <w:rsid w:val="009301A5"/>
    <w:rsid w:val="0093025F"/>
    <w:rsid w:val="00930335"/>
    <w:rsid w:val="00930377"/>
    <w:rsid w:val="00930453"/>
    <w:rsid w:val="009307ED"/>
    <w:rsid w:val="00930D5D"/>
    <w:rsid w:val="00930F7E"/>
    <w:rsid w:val="009316DA"/>
    <w:rsid w:val="009318B9"/>
    <w:rsid w:val="00931B04"/>
    <w:rsid w:val="00931CB5"/>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52C5"/>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59E"/>
    <w:rsid w:val="0094079A"/>
    <w:rsid w:val="009408E9"/>
    <w:rsid w:val="0094095F"/>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698"/>
    <w:rsid w:val="00964741"/>
    <w:rsid w:val="00964BE8"/>
    <w:rsid w:val="00964F42"/>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831"/>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6B5"/>
    <w:rsid w:val="00995BA6"/>
    <w:rsid w:val="0099633F"/>
    <w:rsid w:val="0099678B"/>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559"/>
    <w:rsid w:val="009A36E9"/>
    <w:rsid w:val="009A37B1"/>
    <w:rsid w:val="009A3EDE"/>
    <w:rsid w:val="009A45E7"/>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FF6"/>
    <w:rsid w:val="009B32AE"/>
    <w:rsid w:val="009B3339"/>
    <w:rsid w:val="009B367E"/>
    <w:rsid w:val="009B37FF"/>
    <w:rsid w:val="009B389E"/>
    <w:rsid w:val="009B3B66"/>
    <w:rsid w:val="009B3CEF"/>
    <w:rsid w:val="009B3D76"/>
    <w:rsid w:val="009B4562"/>
    <w:rsid w:val="009B459D"/>
    <w:rsid w:val="009B5082"/>
    <w:rsid w:val="009B518D"/>
    <w:rsid w:val="009B5197"/>
    <w:rsid w:val="009B525F"/>
    <w:rsid w:val="009B54A5"/>
    <w:rsid w:val="009B54E2"/>
    <w:rsid w:val="009B59A9"/>
    <w:rsid w:val="009B5ED9"/>
    <w:rsid w:val="009B60A7"/>
    <w:rsid w:val="009B611B"/>
    <w:rsid w:val="009B62D2"/>
    <w:rsid w:val="009B6423"/>
    <w:rsid w:val="009B6497"/>
    <w:rsid w:val="009B6C7F"/>
    <w:rsid w:val="009B6CD9"/>
    <w:rsid w:val="009B6E4F"/>
    <w:rsid w:val="009B6FE1"/>
    <w:rsid w:val="009B70F5"/>
    <w:rsid w:val="009B7634"/>
    <w:rsid w:val="009B7BCC"/>
    <w:rsid w:val="009B7F83"/>
    <w:rsid w:val="009B7F9F"/>
    <w:rsid w:val="009C0164"/>
    <w:rsid w:val="009C05D0"/>
    <w:rsid w:val="009C0B43"/>
    <w:rsid w:val="009C0D8F"/>
    <w:rsid w:val="009C0DC6"/>
    <w:rsid w:val="009C0F50"/>
    <w:rsid w:val="009C0F81"/>
    <w:rsid w:val="009C131C"/>
    <w:rsid w:val="009C1DA7"/>
    <w:rsid w:val="009C1E3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E57"/>
    <w:rsid w:val="009D3E69"/>
    <w:rsid w:val="009D3F1D"/>
    <w:rsid w:val="009D496F"/>
    <w:rsid w:val="009D4CE3"/>
    <w:rsid w:val="009D4F69"/>
    <w:rsid w:val="009D51AC"/>
    <w:rsid w:val="009D52E9"/>
    <w:rsid w:val="009D539C"/>
    <w:rsid w:val="009D56DB"/>
    <w:rsid w:val="009D5CF1"/>
    <w:rsid w:val="009D5D01"/>
    <w:rsid w:val="009D5D63"/>
    <w:rsid w:val="009D695D"/>
    <w:rsid w:val="009D6CCF"/>
    <w:rsid w:val="009D6F18"/>
    <w:rsid w:val="009D7363"/>
    <w:rsid w:val="009D7505"/>
    <w:rsid w:val="009D751C"/>
    <w:rsid w:val="009D794B"/>
    <w:rsid w:val="009E0543"/>
    <w:rsid w:val="009E0564"/>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DD2"/>
    <w:rsid w:val="009E5101"/>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EB"/>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A75"/>
    <w:rsid w:val="00A42C69"/>
    <w:rsid w:val="00A43719"/>
    <w:rsid w:val="00A43980"/>
    <w:rsid w:val="00A44664"/>
    <w:rsid w:val="00A45403"/>
    <w:rsid w:val="00A454F8"/>
    <w:rsid w:val="00A455A1"/>
    <w:rsid w:val="00A45632"/>
    <w:rsid w:val="00A4575B"/>
    <w:rsid w:val="00A45831"/>
    <w:rsid w:val="00A4593C"/>
    <w:rsid w:val="00A45B8A"/>
    <w:rsid w:val="00A45BFB"/>
    <w:rsid w:val="00A45ED5"/>
    <w:rsid w:val="00A464E7"/>
    <w:rsid w:val="00A46730"/>
    <w:rsid w:val="00A467D1"/>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24A"/>
    <w:rsid w:val="00A7134C"/>
    <w:rsid w:val="00A7138B"/>
    <w:rsid w:val="00A71B12"/>
    <w:rsid w:val="00A71F3A"/>
    <w:rsid w:val="00A71FA9"/>
    <w:rsid w:val="00A72963"/>
    <w:rsid w:val="00A729B9"/>
    <w:rsid w:val="00A72AEC"/>
    <w:rsid w:val="00A72CB1"/>
    <w:rsid w:val="00A732A6"/>
    <w:rsid w:val="00A737C8"/>
    <w:rsid w:val="00A738BF"/>
    <w:rsid w:val="00A73B93"/>
    <w:rsid w:val="00A74111"/>
    <w:rsid w:val="00A743F6"/>
    <w:rsid w:val="00A7451D"/>
    <w:rsid w:val="00A74867"/>
    <w:rsid w:val="00A749A0"/>
    <w:rsid w:val="00A74FA7"/>
    <w:rsid w:val="00A75089"/>
    <w:rsid w:val="00A75182"/>
    <w:rsid w:val="00A75316"/>
    <w:rsid w:val="00A7552D"/>
    <w:rsid w:val="00A756E6"/>
    <w:rsid w:val="00A75ED5"/>
    <w:rsid w:val="00A76120"/>
    <w:rsid w:val="00A7629D"/>
    <w:rsid w:val="00A76382"/>
    <w:rsid w:val="00A764AF"/>
    <w:rsid w:val="00A7661B"/>
    <w:rsid w:val="00A7671C"/>
    <w:rsid w:val="00A76B49"/>
    <w:rsid w:val="00A76C15"/>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F3D"/>
    <w:rsid w:val="00A921A2"/>
    <w:rsid w:val="00A921A4"/>
    <w:rsid w:val="00A92A29"/>
    <w:rsid w:val="00A92D41"/>
    <w:rsid w:val="00A939CF"/>
    <w:rsid w:val="00A9428A"/>
    <w:rsid w:val="00A94577"/>
    <w:rsid w:val="00A94AAC"/>
    <w:rsid w:val="00A94B4F"/>
    <w:rsid w:val="00A94C19"/>
    <w:rsid w:val="00A94D4A"/>
    <w:rsid w:val="00A94F83"/>
    <w:rsid w:val="00A956BD"/>
    <w:rsid w:val="00A959D0"/>
    <w:rsid w:val="00A95B0F"/>
    <w:rsid w:val="00A961B2"/>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9AC"/>
    <w:rsid w:val="00AA20CE"/>
    <w:rsid w:val="00AA2376"/>
    <w:rsid w:val="00AA2AFE"/>
    <w:rsid w:val="00AA2BFB"/>
    <w:rsid w:val="00AA309B"/>
    <w:rsid w:val="00AA357B"/>
    <w:rsid w:val="00AA38AA"/>
    <w:rsid w:val="00AA3ED9"/>
    <w:rsid w:val="00AA4301"/>
    <w:rsid w:val="00AA44E1"/>
    <w:rsid w:val="00AA4513"/>
    <w:rsid w:val="00AA47AE"/>
    <w:rsid w:val="00AA492E"/>
    <w:rsid w:val="00AA4952"/>
    <w:rsid w:val="00AA4BBB"/>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1C6"/>
    <w:rsid w:val="00AB73B9"/>
    <w:rsid w:val="00AB7707"/>
    <w:rsid w:val="00AB7C27"/>
    <w:rsid w:val="00AB7DA5"/>
    <w:rsid w:val="00AB7DD3"/>
    <w:rsid w:val="00AC031B"/>
    <w:rsid w:val="00AC09DF"/>
    <w:rsid w:val="00AC0A58"/>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2E"/>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B5"/>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30D"/>
    <w:rsid w:val="00B16993"/>
    <w:rsid w:val="00B169C2"/>
    <w:rsid w:val="00B16F70"/>
    <w:rsid w:val="00B174BC"/>
    <w:rsid w:val="00B17DAA"/>
    <w:rsid w:val="00B17E6F"/>
    <w:rsid w:val="00B17FF0"/>
    <w:rsid w:val="00B20054"/>
    <w:rsid w:val="00B20198"/>
    <w:rsid w:val="00B206FA"/>
    <w:rsid w:val="00B2075D"/>
    <w:rsid w:val="00B207DF"/>
    <w:rsid w:val="00B20C29"/>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FB"/>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65"/>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2037"/>
    <w:rsid w:val="00BF20E6"/>
    <w:rsid w:val="00BF24BC"/>
    <w:rsid w:val="00BF2734"/>
    <w:rsid w:val="00BF2B22"/>
    <w:rsid w:val="00BF2F76"/>
    <w:rsid w:val="00BF359B"/>
    <w:rsid w:val="00BF369A"/>
    <w:rsid w:val="00BF3A60"/>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EA5"/>
    <w:rsid w:val="00C04141"/>
    <w:rsid w:val="00C045D1"/>
    <w:rsid w:val="00C04ADE"/>
    <w:rsid w:val="00C04B6A"/>
    <w:rsid w:val="00C04BB5"/>
    <w:rsid w:val="00C0536E"/>
    <w:rsid w:val="00C056DF"/>
    <w:rsid w:val="00C05ECA"/>
    <w:rsid w:val="00C06117"/>
    <w:rsid w:val="00C06128"/>
    <w:rsid w:val="00C0632E"/>
    <w:rsid w:val="00C065FB"/>
    <w:rsid w:val="00C0680C"/>
    <w:rsid w:val="00C068DF"/>
    <w:rsid w:val="00C0691F"/>
    <w:rsid w:val="00C06CFA"/>
    <w:rsid w:val="00C06E5C"/>
    <w:rsid w:val="00C071AD"/>
    <w:rsid w:val="00C071E0"/>
    <w:rsid w:val="00C07245"/>
    <w:rsid w:val="00C0736C"/>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049"/>
    <w:rsid w:val="00C20151"/>
    <w:rsid w:val="00C2058C"/>
    <w:rsid w:val="00C20BE2"/>
    <w:rsid w:val="00C20C5E"/>
    <w:rsid w:val="00C20C7A"/>
    <w:rsid w:val="00C20F0F"/>
    <w:rsid w:val="00C21075"/>
    <w:rsid w:val="00C21262"/>
    <w:rsid w:val="00C218CD"/>
    <w:rsid w:val="00C21D15"/>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EF8"/>
    <w:rsid w:val="00C250D8"/>
    <w:rsid w:val="00C253B6"/>
    <w:rsid w:val="00C25AA5"/>
    <w:rsid w:val="00C25C75"/>
    <w:rsid w:val="00C25CAE"/>
    <w:rsid w:val="00C2635B"/>
    <w:rsid w:val="00C264CC"/>
    <w:rsid w:val="00C264F2"/>
    <w:rsid w:val="00C265AF"/>
    <w:rsid w:val="00C26A46"/>
    <w:rsid w:val="00C26AB0"/>
    <w:rsid w:val="00C27315"/>
    <w:rsid w:val="00C27331"/>
    <w:rsid w:val="00C2752D"/>
    <w:rsid w:val="00C27966"/>
    <w:rsid w:val="00C27A47"/>
    <w:rsid w:val="00C27C23"/>
    <w:rsid w:val="00C3013D"/>
    <w:rsid w:val="00C30752"/>
    <w:rsid w:val="00C310FA"/>
    <w:rsid w:val="00C311FB"/>
    <w:rsid w:val="00C3171A"/>
    <w:rsid w:val="00C31FA3"/>
    <w:rsid w:val="00C3234A"/>
    <w:rsid w:val="00C32538"/>
    <w:rsid w:val="00C32BD7"/>
    <w:rsid w:val="00C333C2"/>
    <w:rsid w:val="00C333F7"/>
    <w:rsid w:val="00C33E47"/>
    <w:rsid w:val="00C34571"/>
    <w:rsid w:val="00C34889"/>
    <w:rsid w:val="00C34929"/>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B4"/>
    <w:rsid w:val="00C60826"/>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747"/>
    <w:rsid w:val="00C80762"/>
    <w:rsid w:val="00C80975"/>
    <w:rsid w:val="00C80A27"/>
    <w:rsid w:val="00C80ABE"/>
    <w:rsid w:val="00C80D4D"/>
    <w:rsid w:val="00C80E17"/>
    <w:rsid w:val="00C8114E"/>
    <w:rsid w:val="00C8161D"/>
    <w:rsid w:val="00C816B2"/>
    <w:rsid w:val="00C81E1B"/>
    <w:rsid w:val="00C81E99"/>
    <w:rsid w:val="00C8203F"/>
    <w:rsid w:val="00C82147"/>
    <w:rsid w:val="00C8234E"/>
    <w:rsid w:val="00C82365"/>
    <w:rsid w:val="00C823D7"/>
    <w:rsid w:val="00C827B8"/>
    <w:rsid w:val="00C829D4"/>
    <w:rsid w:val="00C82F6C"/>
    <w:rsid w:val="00C82FF7"/>
    <w:rsid w:val="00C833C1"/>
    <w:rsid w:val="00C84303"/>
    <w:rsid w:val="00C84646"/>
    <w:rsid w:val="00C846C7"/>
    <w:rsid w:val="00C84E68"/>
    <w:rsid w:val="00C85E9A"/>
    <w:rsid w:val="00C860E3"/>
    <w:rsid w:val="00C868C8"/>
    <w:rsid w:val="00C86CBF"/>
    <w:rsid w:val="00C86E1E"/>
    <w:rsid w:val="00C86EAA"/>
    <w:rsid w:val="00C872C6"/>
    <w:rsid w:val="00C8758B"/>
    <w:rsid w:val="00C8769A"/>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2077"/>
    <w:rsid w:val="00CA2462"/>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5630"/>
    <w:rsid w:val="00CA5A46"/>
    <w:rsid w:val="00CA5BD5"/>
    <w:rsid w:val="00CA5C23"/>
    <w:rsid w:val="00CA5D40"/>
    <w:rsid w:val="00CA5F01"/>
    <w:rsid w:val="00CA5F13"/>
    <w:rsid w:val="00CA6656"/>
    <w:rsid w:val="00CA6720"/>
    <w:rsid w:val="00CA6C5B"/>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622C"/>
    <w:rsid w:val="00CC6547"/>
    <w:rsid w:val="00CC66C5"/>
    <w:rsid w:val="00CC6B32"/>
    <w:rsid w:val="00CC6EBD"/>
    <w:rsid w:val="00CC7049"/>
    <w:rsid w:val="00CC7241"/>
    <w:rsid w:val="00CC745F"/>
    <w:rsid w:val="00CC7700"/>
    <w:rsid w:val="00CC77E2"/>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17D"/>
    <w:rsid w:val="00CD7387"/>
    <w:rsid w:val="00CD75E4"/>
    <w:rsid w:val="00CD7657"/>
    <w:rsid w:val="00CD7C65"/>
    <w:rsid w:val="00CE001C"/>
    <w:rsid w:val="00CE117E"/>
    <w:rsid w:val="00CE1325"/>
    <w:rsid w:val="00CE17E0"/>
    <w:rsid w:val="00CE1C5D"/>
    <w:rsid w:val="00CE1CBA"/>
    <w:rsid w:val="00CE2489"/>
    <w:rsid w:val="00CE26A8"/>
    <w:rsid w:val="00CE2CD3"/>
    <w:rsid w:val="00CE2E93"/>
    <w:rsid w:val="00CE3394"/>
    <w:rsid w:val="00CE35B2"/>
    <w:rsid w:val="00CE363F"/>
    <w:rsid w:val="00CE37D3"/>
    <w:rsid w:val="00CE3E03"/>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3A7"/>
    <w:rsid w:val="00CF53D8"/>
    <w:rsid w:val="00CF54AF"/>
    <w:rsid w:val="00CF5A52"/>
    <w:rsid w:val="00CF5A66"/>
    <w:rsid w:val="00CF5CD8"/>
    <w:rsid w:val="00CF6326"/>
    <w:rsid w:val="00CF6802"/>
    <w:rsid w:val="00CF6D82"/>
    <w:rsid w:val="00CF6F6B"/>
    <w:rsid w:val="00CF7C6A"/>
    <w:rsid w:val="00CF7F9B"/>
    <w:rsid w:val="00D003B3"/>
    <w:rsid w:val="00D0051E"/>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5E5"/>
    <w:rsid w:val="00D04850"/>
    <w:rsid w:val="00D048B9"/>
    <w:rsid w:val="00D04A91"/>
    <w:rsid w:val="00D04AE2"/>
    <w:rsid w:val="00D04C6B"/>
    <w:rsid w:val="00D04D14"/>
    <w:rsid w:val="00D04D85"/>
    <w:rsid w:val="00D04E6E"/>
    <w:rsid w:val="00D04E92"/>
    <w:rsid w:val="00D04F96"/>
    <w:rsid w:val="00D058C1"/>
    <w:rsid w:val="00D05F42"/>
    <w:rsid w:val="00D05FC8"/>
    <w:rsid w:val="00D066A9"/>
    <w:rsid w:val="00D068F6"/>
    <w:rsid w:val="00D06BC7"/>
    <w:rsid w:val="00D07263"/>
    <w:rsid w:val="00D07ED2"/>
    <w:rsid w:val="00D100C6"/>
    <w:rsid w:val="00D1031D"/>
    <w:rsid w:val="00D1053D"/>
    <w:rsid w:val="00D109D8"/>
    <w:rsid w:val="00D109FA"/>
    <w:rsid w:val="00D10B42"/>
    <w:rsid w:val="00D10C64"/>
    <w:rsid w:val="00D11198"/>
    <w:rsid w:val="00D11201"/>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853"/>
    <w:rsid w:val="00D17872"/>
    <w:rsid w:val="00D1799B"/>
    <w:rsid w:val="00D17BC6"/>
    <w:rsid w:val="00D202E6"/>
    <w:rsid w:val="00D20E42"/>
    <w:rsid w:val="00D20EFE"/>
    <w:rsid w:val="00D21393"/>
    <w:rsid w:val="00D21529"/>
    <w:rsid w:val="00D21547"/>
    <w:rsid w:val="00D21C6E"/>
    <w:rsid w:val="00D21D27"/>
    <w:rsid w:val="00D21F38"/>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980"/>
    <w:rsid w:val="00D50CF6"/>
    <w:rsid w:val="00D5129B"/>
    <w:rsid w:val="00D5146B"/>
    <w:rsid w:val="00D51964"/>
    <w:rsid w:val="00D51E8E"/>
    <w:rsid w:val="00D5219F"/>
    <w:rsid w:val="00D528A3"/>
    <w:rsid w:val="00D52A08"/>
    <w:rsid w:val="00D52A96"/>
    <w:rsid w:val="00D52EF4"/>
    <w:rsid w:val="00D52F23"/>
    <w:rsid w:val="00D53394"/>
    <w:rsid w:val="00D53507"/>
    <w:rsid w:val="00D53588"/>
    <w:rsid w:val="00D5398B"/>
    <w:rsid w:val="00D53D68"/>
    <w:rsid w:val="00D54305"/>
    <w:rsid w:val="00D545BA"/>
    <w:rsid w:val="00D54AF9"/>
    <w:rsid w:val="00D54C8E"/>
    <w:rsid w:val="00D5500D"/>
    <w:rsid w:val="00D55180"/>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E6F"/>
    <w:rsid w:val="00D67F19"/>
    <w:rsid w:val="00D701A8"/>
    <w:rsid w:val="00D702B6"/>
    <w:rsid w:val="00D70362"/>
    <w:rsid w:val="00D7058F"/>
    <w:rsid w:val="00D7082A"/>
    <w:rsid w:val="00D70B43"/>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5B9"/>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8D6"/>
    <w:rsid w:val="00D93959"/>
    <w:rsid w:val="00D93ADA"/>
    <w:rsid w:val="00D93C19"/>
    <w:rsid w:val="00D94BE9"/>
    <w:rsid w:val="00D94C47"/>
    <w:rsid w:val="00D94D63"/>
    <w:rsid w:val="00D94ED9"/>
    <w:rsid w:val="00D959AA"/>
    <w:rsid w:val="00D95B6F"/>
    <w:rsid w:val="00D95D32"/>
    <w:rsid w:val="00D95E5C"/>
    <w:rsid w:val="00D9658E"/>
    <w:rsid w:val="00D965D4"/>
    <w:rsid w:val="00D9680A"/>
    <w:rsid w:val="00D96DC4"/>
    <w:rsid w:val="00D96F4B"/>
    <w:rsid w:val="00D9704D"/>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40F5"/>
    <w:rsid w:val="00DA411E"/>
    <w:rsid w:val="00DA422A"/>
    <w:rsid w:val="00DA4439"/>
    <w:rsid w:val="00DA4463"/>
    <w:rsid w:val="00DA47E9"/>
    <w:rsid w:val="00DA48DC"/>
    <w:rsid w:val="00DA4B22"/>
    <w:rsid w:val="00DA4FDF"/>
    <w:rsid w:val="00DA533F"/>
    <w:rsid w:val="00DA58EA"/>
    <w:rsid w:val="00DA5D65"/>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81E"/>
    <w:rsid w:val="00DC5AB2"/>
    <w:rsid w:val="00DC5B7D"/>
    <w:rsid w:val="00DC5C1A"/>
    <w:rsid w:val="00DC6008"/>
    <w:rsid w:val="00DC6039"/>
    <w:rsid w:val="00DC63CE"/>
    <w:rsid w:val="00DC642F"/>
    <w:rsid w:val="00DC6491"/>
    <w:rsid w:val="00DC67B5"/>
    <w:rsid w:val="00DC6BF8"/>
    <w:rsid w:val="00DC6E8E"/>
    <w:rsid w:val="00DC6F52"/>
    <w:rsid w:val="00DC72AB"/>
    <w:rsid w:val="00DC7AF2"/>
    <w:rsid w:val="00DC7B5C"/>
    <w:rsid w:val="00DC7F6D"/>
    <w:rsid w:val="00DD028D"/>
    <w:rsid w:val="00DD0580"/>
    <w:rsid w:val="00DD0B18"/>
    <w:rsid w:val="00DD0B1A"/>
    <w:rsid w:val="00DD1330"/>
    <w:rsid w:val="00DD1C0D"/>
    <w:rsid w:val="00DD1ED5"/>
    <w:rsid w:val="00DD1F7C"/>
    <w:rsid w:val="00DD20F7"/>
    <w:rsid w:val="00DD234D"/>
    <w:rsid w:val="00DD246E"/>
    <w:rsid w:val="00DD24C1"/>
    <w:rsid w:val="00DD2A6E"/>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B57"/>
    <w:rsid w:val="00DE3CA8"/>
    <w:rsid w:val="00DE3DFA"/>
    <w:rsid w:val="00DE3F02"/>
    <w:rsid w:val="00DE4160"/>
    <w:rsid w:val="00DE4274"/>
    <w:rsid w:val="00DE4834"/>
    <w:rsid w:val="00DE4A45"/>
    <w:rsid w:val="00DE4B99"/>
    <w:rsid w:val="00DE5175"/>
    <w:rsid w:val="00DE5789"/>
    <w:rsid w:val="00DE5F09"/>
    <w:rsid w:val="00DE6687"/>
    <w:rsid w:val="00DE6DF4"/>
    <w:rsid w:val="00DE7174"/>
    <w:rsid w:val="00DE71A0"/>
    <w:rsid w:val="00DE7248"/>
    <w:rsid w:val="00DE74AD"/>
    <w:rsid w:val="00DE7681"/>
    <w:rsid w:val="00DE76C7"/>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37C2"/>
    <w:rsid w:val="00E139B7"/>
    <w:rsid w:val="00E139BD"/>
    <w:rsid w:val="00E139C6"/>
    <w:rsid w:val="00E13CD9"/>
    <w:rsid w:val="00E13CE2"/>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629"/>
    <w:rsid w:val="00E237B0"/>
    <w:rsid w:val="00E2397E"/>
    <w:rsid w:val="00E23CFC"/>
    <w:rsid w:val="00E23DDE"/>
    <w:rsid w:val="00E24584"/>
    <w:rsid w:val="00E2475B"/>
    <w:rsid w:val="00E24931"/>
    <w:rsid w:val="00E24C8C"/>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7AA"/>
    <w:rsid w:val="00E4282B"/>
    <w:rsid w:val="00E43750"/>
    <w:rsid w:val="00E438E8"/>
    <w:rsid w:val="00E43D46"/>
    <w:rsid w:val="00E442B3"/>
    <w:rsid w:val="00E44D3B"/>
    <w:rsid w:val="00E45219"/>
    <w:rsid w:val="00E4566A"/>
    <w:rsid w:val="00E45AC8"/>
    <w:rsid w:val="00E45AFF"/>
    <w:rsid w:val="00E45C97"/>
    <w:rsid w:val="00E46248"/>
    <w:rsid w:val="00E462B1"/>
    <w:rsid w:val="00E464D5"/>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D18"/>
    <w:rsid w:val="00E8165F"/>
    <w:rsid w:val="00E81B11"/>
    <w:rsid w:val="00E81CF3"/>
    <w:rsid w:val="00E81DFE"/>
    <w:rsid w:val="00E820B1"/>
    <w:rsid w:val="00E8254D"/>
    <w:rsid w:val="00E82640"/>
    <w:rsid w:val="00E82C39"/>
    <w:rsid w:val="00E82D73"/>
    <w:rsid w:val="00E82D84"/>
    <w:rsid w:val="00E8320B"/>
    <w:rsid w:val="00E8357B"/>
    <w:rsid w:val="00E83697"/>
    <w:rsid w:val="00E83D8F"/>
    <w:rsid w:val="00E84224"/>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720"/>
    <w:rsid w:val="00EB5A1C"/>
    <w:rsid w:val="00EB5DC6"/>
    <w:rsid w:val="00EB5E05"/>
    <w:rsid w:val="00EB5EE3"/>
    <w:rsid w:val="00EB62DD"/>
    <w:rsid w:val="00EB6657"/>
    <w:rsid w:val="00EB672A"/>
    <w:rsid w:val="00EB6814"/>
    <w:rsid w:val="00EB6B17"/>
    <w:rsid w:val="00EB6B23"/>
    <w:rsid w:val="00EB6CC0"/>
    <w:rsid w:val="00EB7314"/>
    <w:rsid w:val="00EB74C0"/>
    <w:rsid w:val="00EB761E"/>
    <w:rsid w:val="00EB773A"/>
    <w:rsid w:val="00EB79F9"/>
    <w:rsid w:val="00EB7E23"/>
    <w:rsid w:val="00EC00BD"/>
    <w:rsid w:val="00EC066E"/>
    <w:rsid w:val="00EC0E12"/>
    <w:rsid w:val="00EC118F"/>
    <w:rsid w:val="00EC176F"/>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F29"/>
    <w:rsid w:val="00EC4018"/>
    <w:rsid w:val="00EC4374"/>
    <w:rsid w:val="00EC44FA"/>
    <w:rsid w:val="00EC453D"/>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813"/>
    <w:rsid w:val="00EE4DDC"/>
    <w:rsid w:val="00EE5201"/>
    <w:rsid w:val="00EE5549"/>
    <w:rsid w:val="00EE5737"/>
    <w:rsid w:val="00EE5BA6"/>
    <w:rsid w:val="00EE5CA1"/>
    <w:rsid w:val="00EE5D42"/>
    <w:rsid w:val="00EE5EC8"/>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8"/>
    <w:rsid w:val="00F1365B"/>
    <w:rsid w:val="00F137F8"/>
    <w:rsid w:val="00F138FB"/>
    <w:rsid w:val="00F139BF"/>
    <w:rsid w:val="00F13C86"/>
    <w:rsid w:val="00F13F0E"/>
    <w:rsid w:val="00F14116"/>
    <w:rsid w:val="00F14888"/>
    <w:rsid w:val="00F14DA7"/>
    <w:rsid w:val="00F14E75"/>
    <w:rsid w:val="00F15609"/>
    <w:rsid w:val="00F15C82"/>
    <w:rsid w:val="00F15D13"/>
    <w:rsid w:val="00F16586"/>
    <w:rsid w:val="00F166B6"/>
    <w:rsid w:val="00F1691F"/>
    <w:rsid w:val="00F16FAC"/>
    <w:rsid w:val="00F17022"/>
    <w:rsid w:val="00F172BF"/>
    <w:rsid w:val="00F17527"/>
    <w:rsid w:val="00F17A08"/>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FD1"/>
    <w:rsid w:val="00F23109"/>
    <w:rsid w:val="00F2388B"/>
    <w:rsid w:val="00F2396A"/>
    <w:rsid w:val="00F23D48"/>
    <w:rsid w:val="00F24088"/>
    <w:rsid w:val="00F244E2"/>
    <w:rsid w:val="00F24B0F"/>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AA2"/>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D88"/>
    <w:rsid w:val="00F41E2E"/>
    <w:rsid w:val="00F420E3"/>
    <w:rsid w:val="00F4265B"/>
    <w:rsid w:val="00F4294D"/>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94"/>
    <w:rsid w:val="00F67DE0"/>
    <w:rsid w:val="00F67E22"/>
    <w:rsid w:val="00F67E52"/>
    <w:rsid w:val="00F708B4"/>
    <w:rsid w:val="00F70A7A"/>
    <w:rsid w:val="00F70BED"/>
    <w:rsid w:val="00F711E2"/>
    <w:rsid w:val="00F715E0"/>
    <w:rsid w:val="00F71705"/>
    <w:rsid w:val="00F71982"/>
    <w:rsid w:val="00F719D0"/>
    <w:rsid w:val="00F72653"/>
    <w:rsid w:val="00F72914"/>
    <w:rsid w:val="00F729CD"/>
    <w:rsid w:val="00F72DD9"/>
    <w:rsid w:val="00F72EC0"/>
    <w:rsid w:val="00F736B2"/>
    <w:rsid w:val="00F736DD"/>
    <w:rsid w:val="00F737FC"/>
    <w:rsid w:val="00F73FDE"/>
    <w:rsid w:val="00F74266"/>
    <w:rsid w:val="00F743A0"/>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6D1"/>
    <w:rsid w:val="00F828D7"/>
    <w:rsid w:val="00F82B34"/>
    <w:rsid w:val="00F8355D"/>
    <w:rsid w:val="00F838A0"/>
    <w:rsid w:val="00F83A92"/>
    <w:rsid w:val="00F83CB9"/>
    <w:rsid w:val="00F83EB4"/>
    <w:rsid w:val="00F84187"/>
    <w:rsid w:val="00F848F6"/>
    <w:rsid w:val="00F8490B"/>
    <w:rsid w:val="00F85401"/>
    <w:rsid w:val="00F8582B"/>
    <w:rsid w:val="00F85A25"/>
    <w:rsid w:val="00F85DBC"/>
    <w:rsid w:val="00F85E9A"/>
    <w:rsid w:val="00F85ED3"/>
    <w:rsid w:val="00F85F4C"/>
    <w:rsid w:val="00F86077"/>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301"/>
    <w:rsid w:val="00FD0407"/>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6748"/>
    <w:rsid w:val="00FD6857"/>
    <w:rsid w:val="00FD6FF4"/>
    <w:rsid w:val="00FD7017"/>
    <w:rsid w:val="00FD7194"/>
    <w:rsid w:val="00FD71AC"/>
    <w:rsid w:val="00FD7B70"/>
    <w:rsid w:val="00FD7BD5"/>
    <w:rsid w:val="00FE035C"/>
    <w:rsid w:val="00FE046D"/>
    <w:rsid w:val="00FE111D"/>
    <w:rsid w:val="00FE1809"/>
    <w:rsid w:val="00FE1CFC"/>
    <w:rsid w:val="00FE1EC6"/>
    <w:rsid w:val="00FE1FB2"/>
    <w:rsid w:val="00FE2443"/>
    <w:rsid w:val="00FE2525"/>
    <w:rsid w:val="00FE287F"/>
    <w:rsid w:val="00FE2AD7"/>
    <w:rsid w:val="00FE2E3B"/>
    <w:rsid w:val="00FE2EE4"/>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23076923">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5841000">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494183051">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image" Target="media/image3.png"/><Relationship Id="rId18" Type="http://schemas.openxmlformats.org/officeDocument/2006/relationships/image" Target="media/image7.jpeg"/><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hyperlink" Target="http://www.facebook.com/StAidansChurchGravesend" TargetMode="External"/><Relationship Id="rId10" Type="http://schemas.openxmlformats.org/officeDocument/2006/relationships/hyperlink" Target="http://www.staidangravesend.org.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11DB3-2EDF-42E1-A9E9-558B8C760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1228</Words>
  <Characters>6994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Visitor</cp:lastModifiedBy>
  <cp:revision>2</cp:revision>
  <cp:lastPrinted>2006-12-05T18:33:00Z</cp:lastPrinted>
  <dcterms:created xsi:type="dcterms:W3CDTF">2024-11-27T09:46:00Z</dcterms:created>
  <dcterms:modified xsi:type="dcterms:W3CDTF">2024-11-27T09:46:00Z</dcterms:modified>
</cp:coreProperties>
</file>